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37E" w:rsidRPr="0057337E" w:rsidRDefault="00DC4DBD" w:rsidP="007058FB">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Слайд 1</w:t>
      </w:r>
    </w:p>
    <w:p w:rsidR="0057337E" w:rsidRPr="0057337E" w:rsidRDefault="0057337E" w:rsidP="0057337E">
      <w:pPr>
        <w:spacing w:after="0" w:line="240" w:lineRule="auto"/>
        <w:jc w:val="center"/>
        <w:rPr>
          <w:rFonts w:ascii="Times New Roman" w:eastAsia="Times New Roman" w:hAnsi="Times New Roman" w:cs="Times New Roman"/>
          <w:sz w:val="28"/>
          <w:szCs w:val="28"/>
          <w:lang w:eastAsia="ru-RU"/>
        </w:rPr>
      </w:pPr>
    </w:p>
    <w:p w:rsidR="0057337E" w:rsidRPr="0057337E" w:rsidRDefault="0057337E" w:rsidP="0057337E">
      <w:pPr>
        <w:spacing w:after="0" w:line="240" w:lineRule="auto"/>
        <w:jc w:val="center"/>
        <w:rPr>
          <w:rFonts w:ascii="Times New Roman" w:eastAsia="Times New Roman" w:hAnsi="Times New Roman" w:cs="Times New Roman"/>
          <w:sz w:val="28"/>
          <w:szCs w:val="28"/>
          <w:lang w:eastAsia="ru-RU"/>
        </w:rPr>
      </w:pPr>
      <w:r w:rsidRPr="0057337E">
        <w:rPr>
          <w:rFonts w:ascii="Times New Roman" w:eastAsia="Times New Roman" w:hAnsi="Times New Roman" w:cs="Times New Roman"/>
          <w:sz w:val="28"/>
          <w:szCs w:val="28"/>
          <w:lang w:eastAsia="ru-RU"/>
        </w:rPr>
        <w:t xml:space="preserve">Доклад </w:t>
      </w:r>
    </w:p>
    <w:p w:rsidR="0057337E" w:rsidRPr="0057337E" w:rsidRDefault="0057337E" w:rsidP="0057337E">
      <w:pPr>
        <w:spacing w:after="0" w:line="240" w:lineRule="auto"/>
        <w:jc w:val="center"/>
        <w:rPr>
          <w:rFonts w:ascii="Times New Roman" w:eastAsia="Times New Roman" w:hAnsi="Times New Roman" w:cs="Times New Roman"/>
          <w:sz w:val="28"/>
          <w:szCs w:val="28"/>
          <w:lang w:eastAsia="ru-RU"/>
        </w:rPr>
      </w:pPr>
    </w:p>
    <w:p w:rsidR="0057337E" w:rsidRPr="0057337E" w:rsidRDefault="0057337E" w:rsidP="0057337E">
      <w:pPr>
        <w:spacing w:after="0" w:line="240" w:lineRule="auto"/>
        <w:jc w:val="center"/>
        <w:rPr>
          <w:rFonts w:ascii="Times New Roman" w:eastAsia="Times New Roman" w:hAnsi="Times New Roman" w:cs="Times New Roman"/>
          <w:sz w:val="28"/>
          <w:szCs w:val="28"/>
          <w:lang w:eastAsia="ru-RU"/>
        </w:rPr>
      </w:pPr>
      <w:proofErr w:type="gramStart"/>
      <w:r w:rsidRPr="0057337E">
        <w:rPr>
          <w:rFonts w:ascii="Times New Roman" w:eastAsia="Times New Roman" w:hAnsi="Times New Roman" w:cs="Times New Roman"/>
          <w:sz w:val="28"/>
          <w:szCs w:val="28"/>
          <w:lang w:eastAsia="ru-RU"/>
        </w:rPr>
        <w:t>тема</w:t>
      </w:r>
      <w:proofErr w:type="gramEnd"/>
      <w:r w:rsidRPr="0057337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Обзор наиболее частых нарушений обязательных требований, выявленных при проведении государственного контроля (надзора) на автомобильном транспорте, городском наземном электротранспорте и дорожном хозяйстве и рекомендации по их соблюдению</w:t>
      </w:r>
      <w:r w:rsidRPr="0057337E">
        <w:rPr>
          <w:rFonts w:ascii="Times New Roman" w:eastAsia="Times New Roman" w:hAnsi="Times New Roman" w:cs="Times New Roman"/>
          <w:sz w:val="28"/>
          <w:szCs w:val="28"/>
          <w:lang w:eastAsia="ru-RU"/>
        </w:rPr>
        <w:t>»</w:t>
      </w:r>
    </w:p>
    <w:p w:rsidR="0057337E" w:rsidRPr="0057337E" w:rsidRDefault="0057337E" w:rsidP="0057337E">
      <w:pPr>
        <w:spacing w:after="0" w:line="240" w:lineRule="auto"/>
        <w:jc w:val="center"/>
        <w:rPr>
          <w:rFonts w:ascii="Times New Roman" w:eastAsia="Times New Roman" w:hAnsi="Times New Roman" w:cs="Times New Roman"/>
          <w:sz w:val="28"/>
          <w:szCs w:val="28"/>
          <w:lang w:eastAsia="ru-RU"/>
        </w:rPr>
      </w:pPr>
    </w:p>
    <w:p w:rsidR="0057337E" w:rsidRPr="0057337E" w:rsidRDefault="0057337E" w:rsidP="0057337E">
      <w:pPr>
        <w:spacing w:after="0" w:line="240" w:lineRule="auto"/>
        <w:rPr>
          <w:rFonts w:ascii="Times New Roman" w:eastAsia="Times New Roman" w:hAnsi="Times New Roman" w:cs="Times New Roman"/>
          <w:sz w:val="28"/>
          <w:szCs w:val="28"/>
          <w:lang w:eastAsia="ru-RU"/>
        </w:rPr>
      </w:pPr>
      <w:proofErr w:type="gramStart"/>
      <w:r w:rsidRPr="0057337E">
        <w:rPr>
          <w:rFonts w:ascii="Times New Roman" w:eastAsia="Times New Roman" w:hAnsi="Times New Roman" w:cs="Times New Roman"/>
          <w:sz w:val="28"/>
          <w:szCs w:val="28"/>
          <w:lang w:eastAsia="ru-RU"/>
        </w:rPr>
        <w:t>докладчик</w:t>
      </w:r>
      <w:proofErr w:type="gramEnd"/>
      <w:r w:rsidRPr="0057337E">
        <w:rPr>
          <w:rFonts w:ascii="Times New Roman" w:eastAsia="Times New Roman" w:hAnsi="Times New Roman" w:cs="Times New Roman"/>
          <w:sz w:val="28"/>
          <w:szCs w:val="28"/>
          <w:lang w:eastAsia="ru-RU"/>
        </w:rPr>
        <w:t xml:space="preserve">: заместитель начальник МТУ Ространснадзора по СФО </w:t>
      </w:r>
    </w:p>
    <w:p w:rsidR="0057337E" w:rsidRPr="0057337E" w:rsidRDefault="0057337E" w:rsidP="0057337E">
      <w:pPr>
        <w:spacing w:after="0" w:line="240" w:lineRule="auto"/>
        <w:rPr>
          <w:rFonts w:ascii="Times New Roman" w:eastAsia="Times New Roman" w:hAnsi="Times New Roman" w:cs="Times New Roman"/>
          <w:sz w:val="28"/>
          <w:szCs w:val="28"/>
          <w:lang w:eastAsia="ru-RU"/>
        </w:rPr>
      </w:pPr>
      <w:r w:rsidRPr="0057337E">
        <w:rPr>
          <w:rFonts w:ascii="Times New Roman" w:eastAsia="Times New Roman" w:hAnsi="Times New Roman" w:cs="Times New Roman"/>
          <w:sz w:val="28"/>
          <w:szCs w:val="28"/>
          <w:lang w:eastAsia="ru-RU"/>
        </w:rPr>
        <w:t xml:space="preserve">                    Семенов Николай Викторович</w:t>
      </w:r>
    </w:p>
    <w:p w:rsidR="0057337E" w:rsidRPr="0057337E" w:rsidRDefault="0057337E" w:rsidP="0057337E">
      <w:pPr>
        <w:spacing w:after="0" w:line="240" w:lineRule="auto"/>
        <w:rPr>
          <w:rFonts w:ascii="Times New Roman" w:eastAsia="Times New Roman" w:hAnsi="Times New Roman" w:cs="Times New Roman"/>
          <w:sz w:val="28"/>
          <w:szCs w:val="28"/>
          <w:lang w:eastAsia="ru-RU"/>
        </w:rPr>
      </w:pPr>
    </w:p>
    <w:p w:rsidR="0057337E" w:rsidRPr="0057337E" w:rsidRDefault="0057337E" w:rsidP="0057337E">
      <w:pPr>
        <w:spacing w:after="0" w:line="240" w:lineRule="auto"/>
        <w:ind w:left="360"/>
        <w:rPr>
          <w:rFonts w:ascii="Times New Roman" w:eastAsia="Times New Roman" w:hAnsi="Times New Roman" w:cs="Times New Roman"/>
          <w:sz w:val="28"/>
          <w:szCs w:val="28"/>
          <w:lang w:eastAsia="ru-RU"/>
        </w:rPr>
      </w:pPr>
    </w:p>
    <w:p w:rsidR="0057337E" w:rsidRPr="0057337E" w:rsidRDefault="0057337E" w:rsidP="005733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24.04</w:t>
      </w:r>
      <w:r w:rsidRPr="0057337E">
        <w:rPr>
          <w:rFonts w:ascii="Times New Roman" w:eastAsia="Times New Roman" w:hAnsi="Times New Roman" w:cs="Times New Roman"/>
          <w:sz w:val="28"/>
          <w:szCs w:val="28"/>
          <w:lang w:eastAsia="ru-RU"/>
        </w:rPr>
        <w:t>.2025                                                                                                        г. Красноярск</w:t>
      </w:r>
    </w:p>
    <w:p w:rsidR="0057337E" w:rsidRPr="0057337E" w:rsidRDefault="0057337E" w:rsidP="0057337E">
      <w:pPr>
        <w:spacing w:after="0" w:line="240" w:lineRule="auto"/>
        <w:rPr>
          <w:rFonts w:ascii="Times New Roman" w:eastAsia="Times New Roman" w:hAnsi="Times New Roman" w:cs="Times New Roman"/>
          <w:sz w:val="28"/>
          <w:szCs w:val="28"/>
          <w:lang w:eastAsia="ru-RU"/>
        </w:rPr>
      </w:pPr>
      <w:r w:rsidRPr="0057337E">
        <w:rPr>
          <w:rFonts w:ascii="Times New Roman" w:eastAsia="Times New Roman" w:hAnsi="Times New Roman" w:cs="Times New Roman"/>
          <w:sz w:val="28"/>
          <w:szCs w:val="28"/>
          <w:lang w:eastAsia="ru-RU"/>
        </w:rPr>
        <w:t xml:space="preserve">                                                                                               </w:t>
      </w:r>
    </w:p>
    <w:p w:rsidR="0057337E" w:rsidRPr="0057337E" w:rsidRDefault="0057337E" w:rsidP="0057337E">
      <w:pPr>
        <w:shd w:val="clear" w:color="auto" w:fill="FFFFFF"/>
        <w:spacing w:after="0" w:line="240" w:lineRule="auto"/>
        <w:jc w:val="both"/>
        <w:rPr>
          <w:rFonts w:ascii="Times New Roman" w:eastAsia="Times New Roman" w:hAnsi="Times New Roman" w:cs="Times New Roman"/>
          <w:sz w:val="28"/>
          <w:szCs w:val="28"/>
        </w:rPr>
      </w:pPr>
    </w:p>
    <w:p w:rsidR="0057337E" w:rsidRPr="0057337E" w:rsidRDefault="0057337E" w:rsidP="0057337E">
      <w:pPr>
        <w:shd w:val="clear" w:color="auto" w:fill="FFFFFF"/>
        <w:spacing w:after="0" w:line="240" w:lineRule="auto"/>
        <w:jc w:val="center"/>
        <w:rPr>
          <w:rFonts w:ascii="Times New Roman" w:eastAsia="Times New Roman" w:hAnsi="Times New Roman" w:cs="Times New Roman"/>
          <w:sz w:val="28"/>
          <w:szCs w:val="28"/>
        </w:rPr>
      </w:pPr>
      <w:r w:rsidRPr="0057337E">
        <w:rPr>
          <w:rFonts w:ascii="Times New Roman" w:eastAsia="Times New Roman" w:hAnsi="Times New Roman" w:cs="Times New Roman"/>
          <w:sz w:val="28"/>
          <w:szCs w:val="28"/>
        </w:rPr>
        <w:t xml:space="preserve">Добрый день, уважаемые участники </w:t>
      </w:r>
      <w:r>
        <w:rPr>
          <w:rFonts w:ascii="Times New Roman" w:eastAsia="Times New Roman" w:hAnsi="Times New Roman" w:cs="Times New Roman"/>
          <w:sz w:val="28"/>
          <w:szCs w:val="28"/>
        </w:rPr>
        <w:t>совещания</w:t>
      </w:r>
      <w:r w:rsidRPr="0057337E">
        <w:rPr>
          <w:rFonts w:ascii="Times New Roman" w:eastAsia="Times New Roman" w:hAnsi="Times New Roman" w:cs="Times New Roman"/>
          <w:sz w:val="28"/>
          <w:szCs w:val="28"/>
        </w:rPr>
        <w:t>!</w:t>
      </w:r>
    </w:p>
    <w:p w:rsidR="00876C3B" w:rsidRPr="00876C3B" w:rsidRDefault="00876C3B" w:rsidP="009C297C">
      <w:pPr>
        <w:shd w:val="clear" w:color="auto" w:fill="FFFFFF"/>
        <w:spacing w:after="0" w:line="240" w:lineRule="auto"/>
        <w:rPr>
          <w:rFonts w:ascii="Times New Roman" w:eastAsia="Times New Roman" w:hAnsi="Times New Roman" w:cs="Times New Roman"/>
          <w:b/>
          <w:sz w:val="28"/>
          <w:szCs w:val="28"/>
        </w:rPr>
      </w:pPr>
    </w:p>
    <w:p w:rsidR="00CD35F2" w:rsidRDefault="00CD35F2" w:rsidP="005C7D05">
      <w:pPr>
        <w:tabs>
          <w:tab w:val="left" w:pos="567"/>
          <w:tab w:val="left" w:pos="851"/>
          <w:tab w:val="left" w:pos="993"/>
        </w:tabs>
        <w:spacing w:after="0" w:line="240" w:lineRule="auto"/>
        <w:jc w:val="both"/>
        <w:rPr>
          <w:rFonts w:ascii="Times New Roman" w:eastAsia="Arial Unicode MS" w:hAnsi="Times New Roman" w:cs="Times New Roman"/>
          <w:color w:val="000000"/>
          <w:sz w:val="28"/>
          <w:szCs w:val="28"/>
          <w:lang w:eastAsia="ru-RU"/>
        </w:rPr>
      </w:pPr>
      <w:r w:rsidRPr="003307B5">
        <w:rPr>
          <w:rFonts w:ascii="Times New Roman" w:eastAsia="Times New Roman" w:hAnsi="Times New Roman" w:cs="Times New Roman"/>
          <w:color w:val="000000"/>
          <w:sz w:val="28"/>
          <w:szCs w:val="28"/>
          <w:lang w:eastAsia="ru-RU"/>
        </w:rPr>
        <w:t xml:space="preserve">          </w:t>
      </w:r>
      <w:bookmarkStart w:id="0" w:name="bookmark9"/>
      <w:bookmarkStart w:id="1" w:name="_Toc479865183"/>
      <w:r w:rsidRPr="003307B5">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eastAsia="ru-RU"/>
        </w:rPr>
        <w:t xml:space="preserve"> квартале 2025 года при проведении </w:t>
      </w:r>
      <w:r w:rsidR="005C7D05" w:rsidRPr="005C7D05">
        <w:rPr>
          <w:rFonts w:ascii="Times New Roman" w:eastAsia="Times New Roman" w:hAnsi="Times New Roman" w:cs="Times New Roman"/>
          <w:color w:val="000000"/>
          <w:sz w:val="28"/>
          <w:szCs w:val="28"/>
          <w:lang w:eastAsia="ru-RU"/>
        </w:rPr>
        <w:t xml:space="preserve">МТУ Ространснадзора по СФО </w:t>
      </w:r>
      <w:r>
        <w:rPr>
          <w:rFonts w:ascii="Times New Roman" w:eastAsia="Times New Roman" w:hAnsi="Times New Roman" w:cs="Times New Roman"/>
          <w:color w:val="000000"/>
          <w:sz w:val="28"/>
          <w:szCs w:val="28"/>
          <w:lang w:eastAsia="ru-RU"/>
        </w:rPr>
        <w:t xml:space="preserve">федерального государственного контроля (надзора) </w:t>
      </w:r>
      <w:r w:rsidRPr="00CD35F2">
        <w:rPr>
          <w:rFonts w:ascii="Times New Roman" w:eastAsia="Times New Roman" w:hAnsi="Times New Roman" w:cs="Times New Roman"/>
          <w:color w:val="000000"/>
          <w:sz w:val="28"/>
          <w:szCs w:val="28"/>
          <w:lang w:eastAsia="ru-RU"/>
        </w:rPr>
        <w:t>на автомобильном транспорте, городском наземном электротранспорте и дорожном хозяйстве</w:t>
      </w:r>
      <w:r>
        <w:rPr>
          <w:rFonts w:ascii="Times New Roman" w:eastAsia="Times New Roman" w:hAnsi="Times New Roman" w:cs="Times New Roman"/>
          <w:color w:val="000000"/>
          <w:sz w:val="28"/>
          <w:szCs w:val="28"/>
          <w:lang w:eastAsia="ru-RU"/>
        </w:rPr>
        <w:t xml:space="preserve"> </w:t>
      </w:r>
      <w:bookmarkEnd w:id="0"/>
      <w:bookmarkEnd w:id="1"/>
      <w:r w:rsidR="005C7D05">
        <w:rPr>
          <w:rFonts w:ascii="Times New Roman" w:eastAsia="Times New Roman" w:hAnsi="Times New Roman" w:cs="Times New Roman"/>
          <w:color w:val="000000"/>
          <w:sz w:val="28"/>
          <w:szCs w:val="28"/>
          <w:lang w:eastAsia="ru-RU"/>
        </w:rPr>
        <w:t xml:space="preserve">были выявлены следящие </w:t>
      </w:r>
      <w:r w:rsidR="00BB7E09">
        <w:rPr>
          <w:rFonts w:ascii="Times New Roman" w:eastAsia="Times New Roman" w:hAnsi="Times New Roman" w:cs="Times New Roman"/>
          <w:color w:val="000000"/>
          <w:sz w:val="28"/>
          <w:szCs w:val="28"/>
          <w:lang w:eastAsia="ru-RU"/>
        </w:rPr>
        <w:t>о</w:t>
      </w:r>
      <w:r w:rsidRPr="003307B5">
        <w:rPr>
          <w:rFonts w:ascii="Times New Roman" w:eastAsia="Arial Unicode MS" w:hAnsi="Times New Roman" w:cs="Times New Roman"/>
          <w:color w:val="000000"/>
          <w:sz w:val="28"/>
          <w:szCs w:val="28"/>
          <w:lang w:eastAsia="ru-RU"/>
        </w:rPr>
        <w:t>сновны</w:t>
      </w:r>
      <w:r w:rsidR="005C7D05">
        <w:rPr>
          <w:rFonts w:ascii="Times New Roman" w:eastAsia="Arial Unicode MS" w:hAnsi="Times New Roman" w:cs="Times New Roman"/>
          <w:color w:val="000000"/>
          <w:sz w:val="28"/>
          <w:szCs w:val="28"/>
          <w:lang w:eastAsia="ru-RU"/>
        </w:rPr>
        <w:t>е нарушения</w:t>
      </w:r>
      <w:r w:rsidR="00B6629E">
        <w:rPr>
          <w:rFonts w:ascii="Times New Roman" w:eastAsia="Arial Unicode MS" w:hAnsi="Times New Roman" w:cs="Times New Roman"/>
          <w:color w:val="000000"/>
          <w:sz w:val="28"/>
          <w:szCs w:val="28"/>
          <w:lang w:eastAsia="ru-RU"/>
        </w:rPr>
        <w:t xml:space="preserve"> обязательных требований</w:t>
      </w:r>
      <w:r w:rsidR="005C7D05">
        <w:rPr>
          <w:rFonts w:ascii="Times New Roman" w:eastAsia="Arial Unicode MS" w:hAnsi="Times New Roman" w:cs="Times New Roman"/>
          <w:color w:val="000000"/>
          <w:sz w:val="28"/>
          <w:szCs w:val="28"/>
          <w:lang w:eastAsia="ru-RU"/>
        </w:rPr>
        <w:t>,</w:t>
      </w:r>
      <w:r w:rsidR="00B6629E">
        <w:rPr>
          <w:rFonts w:ascii="Times New Roman" w:eastAsia="Arial Unicode MS" w:hAnsi="Times New Roman" w:cs="Times New Roman"/>
          <w:color w:val="000000"/>
          <w:sz w:val="28"/>
          <w:szCs w:val="28"/>
          <w:lang w:eastAsia="ru-RU"/>
        </w:rPr>
        <w:t xml:space="preserve"> по которым были приняты меры по привлечению к ад</w:t>
      </w:r>
      <w:r w:rsidR="005C7D05">
        <w:rPr>
          <w:rFonts w:ascii="Times New Roman" w:eastAsia="Arial Unicode MS" w:hAnsi="Times New Roman" w:cs="Times New Roman"/>
          <w:color w:val="000000"/>
          <w:sz w:val="28"/>
          <w:szCs w:val="28"/>
          <w:lang w:eastAsia="ru-RU"/>
        </w:rPr>
        <w:t>министративной ответственности</w:t>
      </w:r>
      <w:r w:rsidRPr="003307B5">
        <w:rPr>
          <w:rFonts w:ascii="Times New Roman" w:eastAsia="Arial Unicode MS" w:hAnsi="Times New Roman" w:cs="Times New Roman"/>
          <w:color w:val="000000"/>
          <w:sz w:val="28"/>
          <w:szCs w:val="28"/>
          <w:lang w:eastAsia="ru-RU"/>
        </w:rPr>
        <w:t xml:space="preserve">: </w:t>
      </w:r>
    </w:p>
    <w:p w:rsidR="00DC4DBD" w:rsidRPr="00DC4DBD" w:rsidRDefault="00DC4DBD" w:rsidP="00DC4DBD">
      <w:pPr>
        <w:shd w:val="clear" w:color="auto" w:fill="FFFFFF"/>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Слайд 2</w:t>
      </w:r>
    </w:p>
    <w:p w:rsidR="00CD35F2" w:rsidRDefault="00CD35F2" w:rsidP="00CD35F2">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highlight w:val="yellow"/>
          <w:lang w:eastAsia="ru-RU"/>
        </w:rPr>
      </w:pPr>
      <w:r w:rsidRPr="003307B5">
        <w:rPr>
          <w:rFonts w:ascii="Times New Roman" w:eastAsia="Arial Unicode MS" w:hAnsi="Times New Roman" w:cs="Times New Roman"/>
          <w:color w:val="000000"/>
          <w:sz w:val="28"/>
          <w:szCs w:val="28"/>
          <w:lang w:eastAsia="ru-RU"/>
        </w:rPr>
        <w:t xml:space="preserve">- управление транспортным средством или выпуск на линию транспортного средства без </w:t>
      </w:r>
      <w:r w:rsidRPr="00DC4DBD">
        <w:rPr>
          <w:rFonts w:ascii="Times New Roman" w:eastAsia="Arial Unicode MS" w:hAnsi="Times New Roman" w:cs="Times New Roman"/>
          <w:color w:val="000000"/>
          <w:sz w:val="28"/>
          <w:szCs w:val="28"/>
          <w:lang w:eastAsia="ru-RU"/>
        </w:rPr>
        <w:t>тахографа</w:t>
      </w:r>
      <w:r w:rsidR="00DC4DBD" w:rsidRPr="00DC4DBD">
        <w:rPr>
          <w:rFonts w:ascii="Times New Roman" w:hAnsi="Times New Roman" w:cs="Times New Roman"/>
          <w:sz w:val="28"/>
          <w:szCs w:val="28"/>
        </w:rPr>
        <w:t>, л</w:t>
      </w:r>
      <w:r w:rsidR="00DC4DBD" w:rsidRPr="00DC4DBD">
        <w:rPr>
          <w:rFonts w:ascii="Times New Roman" w:eastAsia="Arial Unicode MS" w:hAnsi="Times New Roman" w:cs="Times New Roman"/>
          <w:color w:val="000000"/>
          <w:sz w:val="28"/>
          <w:szCs w:val="28"/>
          <w:lang w:eastAsia="ru-RU"/>
        </w:rPr>
        <w:t xml:space="preserve">ибо с нарушением установленных нормативными правовыми актами Российской Федерации требований к использованию </w:t>
      </w:r>
      <w:proofErr w:type="spellStart"/>
      <w:r w:rsidR="00DC4DBD" w:rsidRPr="00DC4DBD">
        <w:rPr>
          <w:rFonts w:ascii="Times New Roman" w:eastAsia="Arial Unicode MS" w:hAnsi="Times New Roman" w:cs="Times New Roman"/>
          <w:color w:val="000000"/>
          <w:sz w:val="28"/>
          <w:szCs w:val="28"/>
          <w:lang w:eastAsia="ru-RU"/>
        </w:rPr>
        <w:t>тахограф</w:t>
      </w:r>
      <w:r w:rsidR="00157AEA">
        <w:rPr>
          <w:rFonts w:ascii="Times New Roman" w:eastAsia="Arial Unicode MS" w:hAnsi="Times New Roman" w:cs="Times New Roman"/>
          <w:color w:val="000000"/>
          <w:sz w:val="28"/>
          <w:szCs w:val="28"/>
          <w:lang w:eastAsia="ru-RU"/>
        </w:rPr>
        <w:t>а</w:t>
      </w:r>
      <w:proofErr w:type="spellEnd"/>
      <w:r w:rsidRPr="003307B5">
        <w:rPr>
          <w:rFonts w:ascii="Times New Roman" w:eastAsia="Arial Unicode MS" w:hAnsi="Times New Roman" w:cs="Times New Roman"/>
          <w:color w:val="000000"/>
          <w:sz w:val="28"/>
          <w:szCs w:val="28"/>
          <w:lang w:eastAsia="ru-RU"/>
        </w:rPr>
        <w:t xml:space="preserve"> - </w:t>
      </w:r>
      <w:r w:rsidR="00B6629E" w:rsidRPr="005C7D05">
        <w:rPr>
          <w:rFonts w:ascii="Times New Roman" w:eastAsia="Arial Unicode MS" w:hAnsi="Times New Roman" w:cs="Times New Roman"/>
          <w:b/>
          <w:color w:val="000000"/>
          <w:sz w:val="28"/>
          <w:szCs w:val="28"/>
          <w:lang w:eastAsia="ru-RU"/>
        </w:rPr>
        <w:t>1918</w:t>
      </w:r>
      <w:r w:rsidRPr="003307B5">
        <w:rPr>
          <w:rFonts w:ascii="Times New Roman" w:eastAsia="Arial Unicode MS" w:hAnsi="Times New Roman" w:cs="Times New Roman"/>
          <w:color w:val="000000"/>
          <w:sz w:val="28"/>
          <w:szCs w:val="28"/>
          <w:lang w:eastAsia="ru-RU"/>
        </w:rPr>
        <w:t xml:space="preserve"> постановлений по ч.1, ч.2 ст. 11.23 КоАП РФ;  </w:t>
      </w:r>
      <w:r w:rsidRPr="003307B5">
        <w:rPr>
          <w:rFonts w:ascii="Times New Roman" w:eastAsia="Arial Unicode MS" w:hAnsi="Times New Roman" w:cs="Times New Roman"/>
          <w:color w:val="000000"/>
          <w:sz w:val="28"/>
          <w:szCs w:val="28"/>
          <w:highlight w:val="yellow"/>
          <w:lang w:eastAsia="ru-RU"/>
        </w:rPr>
        <w:t xml:space="preserve"> </w:t>
      </w:r>
    </w:p>
    <w:p w:rsidR="00DC4DBD" w:rsidRPr="00DC4DBD" w:rsidRDefault="00DC4DBD" w:rsidP="00DC4DBD">
      <w:pPr>
        <w:shd w:val="clear" w:color="auto" w:fill="FFFFFF"/>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Слайд 3</w:t>
      </w:r>
    </w:p>
    <w:p w:rsidR="00DC4DBD" w:rsidRDefault="005C7D05" w:rsidP="00D54160">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5C7D05">
        <w:rPr>
          <w:rFonts w:ascii="Times New Roman" w:eastAsia="Arial Unicode MS" w:hAnsi="Times New Roman" w:cs="Times New Roman"/>
          <w:color w:val="000000"/>
          <w:sz w:val="28"/>
          <w:szCs w:val="28"/>
          <w:lang w:eastAsia="ru-RU"/>
        </w:rPr>
        <w:t xml:space="preserve">- нарушение правил движения тяжеловесного и (или) крупногабаритного транспортного средства – </w:t>
      </w:r>
      <w:r w:rsidRPr="005C7D05">
        <w:rPr>
          <w:rFonts w:ascii="Times New Roman" w:eastAsia="Arial Unicode MS" w:hAnsi="Times New Roman" w:cs="Times New Roman"/>
          <w:b/>
          <w:color w:val="000000"/>
          <w:sz w:val="28"/>
          <w:szCs w:val="28"/>
          <w:lang w:eastAsia="ru-RU"/>
        </w:rPr>
        <w:t>422</w:t>
      </w:r>
      <w:r w:rsidRPr="005C7D05">
        <w:rPr>
          <w:rFonts w:ascii="Times New Roman" w:eastAsia="Arial Unicode MS" w:hAnsi="Times New Roman" w:cs="Times New Roman"/>
          <w:color w:val="000000"/>
          <w:sz w:val="28"/>
          <w:szCs w:val="28"/>
          <w:lang w:eastAsia="ru-RU"/>
        </w:rPr>
        <w:t xml:space="preserve"> постановлений по ст.12.21.1 (349 постановлений), 12.21.5 (73 постановлений) КоАП РФ;</w:t>
      </w:r>
    </w:p>
    <w:p w:rsidR="00876C3B" w:rsidRDefault="00876C3B" w:rsidP="00876C3B">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осуществление деятельности </w:t>
      </w:r>
      <w:proofErr w:type="gramStart"/>
      <w:r>
        <w:rPr>
          <w:rFonts w:ascii="Times New Roman" w:eastAsia="Arial Unicode MS" w:hAnsi="Times New Roman" w:cs="Times New Roman"/>
          <w:color w:val="000000"/>
          <w:sz w:val="28"/>
          <w:szCs w:val="28"/>
          <w:lang w:eastAsia="ru-RU"/>
        </w:rPr>
        <w:t xml:space="preserve">с </w:t>
      </w:r>
      <w:r w:rsidRPr="003307B5">
        <w:rPr>
          <w:rFonts w:ascii="Times New Roman" w:eastAsia="Arial Unicode MS" w:hAnsi="Times New Roman" w:cs="Times New Roman"/>
          <w:color w:val="000000"/>
          <w:sz w:val="28"/>
          <w:szCs w:val="28"/>
          <w:lang w:eastAsia="ru-RU"/>
        </w:rPr>
        <w:t xml:space="preserve"> нарушением</w:t>
      </w:r>
      <w:proofErr w:type="gramEnd"/>
      <w:r w:rsidRPr="003307B5">
        <w:rPr>
          <w:rFonts w:ascii="Times New Roman" w:eastAsia="Arial Unicode MS" w:hAnsi="Times New Roman" w:cs="Times New Roman"/>
          <w:color w:val="000000"/>
          <w:sz w:val="28"/>
          <w:szCs w:val="28"/>
          <w:lang w:eastAsia="ru-RU"/>
        </w:rPr>
        <w:t xml:space="preserve"> условий, предусмотренных лицензией </w:t>
      </w:r>
      <w:r>
        <w:rPr>
          <w:rFonts w:ascii="Times New Roman" w:eastAsia="Arial Unicode MS" w:hAnsi="Times New Roman" w:cs="Times New Roman"/>
          <w:color w:val="000000"/>
          <w:sz w:val="28"/>
          <w:szCs w:val="28"/>
          <w:lang w:eastAsia="ru-RU"/>
        </w:rPr>
        <w:t xml:space="preserve">– </w:t>
      </w:r>
      <w:r w:rsidRPr="00876C3B">
        <w:rPr>
          <w:rFonts w:ascii="Times New Roman" w:eastAsia="Arial Unicode MS" w:hAnsi="Times New Roman" w:cs="Times New Roman"/>
          <w:b/>
          <w:color w:val="000000"/>
          <w:sz w:val="28"/>
          <w:szCs w:val="28"/>
          <w:lang w:eastAsia="ru-RU"/>
        </w:rPr>
        <w:t xml:space="preserve">420 </w:t>
      </w:r>
      <w:r>
        <w:rPr>
          <w:rFonts w:ascii="Times New Roman" w:eastAsia="Arial Unicode MS" w:hAnsi="Times New Roman" w:cs="Times New Roman"/>
          <w:color w:val="000000"/>
          <w:sz w:val="28"/>
          <w:szCs w:val="28"/>
          <w:lang w:eastAsia="ru-RU"/>
        </w:rPr>
        <w:t>протоколов</w:t>
      </w:r>
      <w:r w:rsidRPr="00B6629E">
        <w:t xml:space="preserve"> </w:t>
      </w:r>
      <w:r w:rsidRPr="00B6629E">
        <w:rPr>
          <w:rFonts w:ascii="Times New Roman" w:eastAsia="Arial Unicode MS" w:hAnsi="Times New Roman" w:cs="Times New Roman"/>
          <w:color w:val="000000"/>
          <w:sz w:val="28"/>
          <w:szCs w:val="28"/>
          <w:lang w:eastAsia="ru-RU"/>
        </w:rPr>
        <w:t>переданы на рассмотрения в судебные органы</w:t>
      </w:r>
      <w:r>
        <w:rPr>
          <w:rFonts w:ascii="Times New Roman" w:eastAsia="Arial Unicode MS" w:hAnsi="Times New Roman" w:cs="Times New Roman"/>
          <w:color w:val="000000"/>
          <w:sz w:val="28"/>
          <w:szCs w:val="28"/>
          <w:lang w:eastAsia="ru-RU"/>
        </w:rPr>
        <w:t xml:space="preserve">, в том числе </w:t>
      </w:r>
      <w:r w:rsidRPr="00876C3B">
        <w:rPr>
          <w:rFonts w:ascii="Times New Roman" w:eastAsia="Arial Unicode MS" w:hAnsi="Times New Roman" w:cs="Times New Roman"/>
          <w:b/>
          <w:color w:val="000000"/>
          <w:sz w:val="28"/>
          <w:szCs w:val="28"/>
          <w:lang w:eastAsia="ru-RU"/>
        </w:rPr>
        <w:t>45</w:t>
      </w:r>
      <w:r>
        <w:rPr>
          <w:rFonts w:ascii="Times New Roman" w:eastAsia="Arial Unicode MS" w:hAnsi="Times New Roman" w:cs="Times New Roman"/>
          <w:color w:val="000000"/>
          <w:sz w:val="28"/>
          <w:szCs w:val="28"/>
          <w:lang w:eastAsia="ru-RU"/>
        </w:rPr>
        <w:t xml:space="preserve"> протоколов за грубые нарушения лицензионных требований</w:t>
      </w:r>
      <w:r w:rsidRPr="003307B5">
        <w:rPr>
          <w:rFonts w:ascii="Times New Roman" w:eastAsia="Arial Unicode MS" w:hAnsi="Times New Roman" w:cs="Times New Roman"/>
          <w:color w:val="000000"/>
          <w:sz w:val="28"/>
          <w:szCs w:val="28"/>
          <w:lang w:eastAsia="ru-RU"/>
        </w:rPr>
        <w:t>;</w:t>
      </w:r>
    </w:p>
    <w:p w:rsidR="00B52149" w:rsidRDefault="00D54160" w:rsidP="00B52149">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№4</w:t>
      </w:r>
    </w:p>
    <w:p w:rsidR="00B52149" w:rsidRDefault="00D54160" w:rsidP="009C297C">
      <w:pPr>
        <w:spacing w:after="0" w:line="240" w:lineRule="auto"/>
        <w:ind w:firstLine="708"/>
        <w:jc w:val="both"/>
        <w:rPr>
          <w:rFonts w:ascii="Times New Roman" w:eastAsia="Arial Unicode MS" w:hAnsi="Times New Roman" w:cs="Times New Roman"/>
          <w:color w:val="000000"/>
          <w:sz w:val="28"/>
          <w:szCs w:val="28"/>
          <w:lang w:eastAsia="ru-RU"/>
        </w:rPr>
      </w:pPr>
      <w:r w:rsidRPr="00D54160">
        <w:rPr>
          <w:rFonts w:ascii="Times New Roman" w:eastAsia="Times New Roman" w:hAnsi="Times New Roman" w:cs="Times New Roman"/>
          <w:sz w:val="28"/>
          <w:szCs w:val="28"/>
          <w:lang w:eastAsia="ru-RU"/>
        </w:rPr>
        <w:t xml:space="preserve">При </w:t>
      </w:r>
      <w:r>
        <w:rPr>
          <w:rFonts w:ascii="Times New Roman" w:eastAsia="Times New Roman" w:hAnsi="Times New Roman" w:cs="Times New Roman"/>
          <w:sz w:val="28"/>
          <w:szCs w:val="28"/>
          <w:lang w:eastAsia="ru-RU"/>
        </w:rPr>
        <w:t>этом одним из самых частых нарушений лицензионных требований, выявляемых при проведении постоянного рейда является  - допуск</w:t>
      </w:r>
      <w:r w:rsidRPr="00D54160">
        <w:rPr>
          <w:rFonts w:ascii="Times New Roman" w:eastAsia="Times New Roman" w:hAnsi="Times New Roman" w:cs="Times New Roman"/>
          <w:sz w:val="28"/>
          <w:szCs w:val="28"/>
          <w:lang w:eastAsia="ru-RU"/>
        </w:rPr>
        <w:t xml:space="preserve"> к лицензиру</w:t>
      </w:r>
      <w:r>
        <w:rPr>
          <w:rFonts w:ascii="Times New Roman" w:eastAsia="Times New Roman" w:hAnsi="Times New Roman" w:cs="Times New Roman"/>
          <w:sz w:val="28"/>
          <w:szCs w:val="28"/>
          <w:lang w:eastAsia="ru-RU"/>
        </w:rPr>
        <w:t xml:space="preserve">емому виду деятельности автобуса лицензиата не </w:t>
      </w:r>
      <w:r w:rsidRPr="00D54160">
        <w:rPr>
          <w:rFonts w:ascii="Times New Roman" w:eastAsia="Times New Roman" w:hAnsi="Times New Roman" w:cs="Times New Roman"/>
          <w:sz w:val="28"/>
          <w:szCs w:val="28"/>
          <w:lang w:eastAsia="ru-RU"/>
        </w:rPr>
        <w:t>оснащенн</w:t>
      </w:r>
      <w:r>
        <w:rPr>
          <w:rFonts w:ascii="Times New Roman" w:eastAsia="Times New Roman" w:hAnsi="Times New Roman" w:cs="Times New Roman"/>
          <w:sz w:val="28"/>
          <w:szCs w:val="28"/>
          <w:lang w:eastAsia="ru-RU"/>
        </w:rPr>
        <w:t xml:space="preserve">ого </w:t>
      </w:r>
      <w:r w:rsidRPr="00D54160">
        <w:rPr>
          <w:rFonts w:ascii="Times New Roman" w:eastAsia="Times New Roman" w:hAnsi="Times New Roman" w:cs="Times New Roman"/>
          <w:sz w:val="28"/>
          <w:szCs w:val="28"/>
          <w:lang w:eastAsia="ru-RU"/>
        </w:rPr>
        <w:t>аппаратурой спутниковой на</w:t>
      </w:r>
      <w:r>
        <w:rPr>
          <w:rFonts w:ascii="Times New Roman" w:eastAsia="Times New Roman" w:hAnsi="Times New Roman" w:cs="Times New Roman"/>
          <w:sz w:val="28"/>
          <w:szCs w:val="28"/>
          <w:lang w:eastAsia="ru-RU"/>
        </w:rPr>
        <w:t>вигации ГЛОНАСС или ГЛОН</w:t>
      </w:r>
      <w:r w:rsidR="00A5366E">
        <w:rPr>
          <w:rFonts w:ascii="Times New Roman" w:eastAsia="Times New Roman" w:hAnsi="Times New Roman" w:cs="Times New Roman"/>
          <w:sz w:val="28"/>
          <w:szCs w:val="28"/>
          <w:lang w:eastAsia="ru-RU"/>
        </w:rPr>
        <w:t>АСС/GPS в порядке установленном</w:t>
      </w:r>
      <w:r>
        <w:rPr>
          <w:rFonts w:ascii="Times New Roman" w:eastAsia="Times New Roman" w:hAnsi="Times New Roman" w:cs="Times New Roman"/>
          <w:sz w:val="28"/>
          <w:szCs w:val="28"/>
          <w:lang w:eastAsia="ru-RU"/>
        </w:rPr>
        <w:t xml:space="preserve"> </w:t>
      </w:r>
      <w:r w:rsidR="00B52149" w:rsidRPr="00D54160">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м</w:t>
      </w:r>
      <w:r w:rsidR="00B52149" w:rsidRPr="00EF7AE2">
        <w:rPr>
          <w:rFonts w:ascii="Times New Roman" w:eastAsia="Times New Roman" w:hAnsi="Times New Roman" w:cs="Times New Roman"/>
          <w:sz w:val="28"/>
          <w:szCs w:val="28"/>
        </w:rPr>
        <w:t xml:space="preserve"> Правительства РФ от 22 декабря 2020 г. № 2216 «Об утверждении Правил оснащения транспортных средств категорий М2, М3 и транспортных средств категории </w:t>
      </w:r>
      <w:r w:rsidR="00B52149" w:rsidRPr="00EF7AE2">
        <w:rPr>
          <w:rFonts w:ascii="Times New Roman" w:eastAsia="Times New Roman" w:hAnsi="Times New Roman" w:cs="Times New Roman"/>
          <w:sz w:val="28"/>
          <w:szCs w:val="28"/>
          <w:lang w:val="en-US"/>
        </w:rPr>
        <w:t>N</w:t>
      </w:r>
      <w:r w:rsidR="00B52149" w:rsidRPr="00EF7AE2">
        <w:rPr>
          <w:rFonts w:ascii="Times New Roman" w:eastAsia="Times New Roman" w:hAnsi="Times New Roman" w:cs="Times New Roman"/>
          <w:sz w:val="28"/>
          <w:szCs w:val="28"/>
        </w:rPr>
        <w:t>, используемых для перевозки опасных грузов, апп</w:t>
      </w:r>
      <w:r w:rsidR="009C297C">
        <w:rPr>
          <w:rFonts w:ascii="Times New Roman" w:eastAsia="Times New Roman" w:hAnsi="Times New Roman" w:cs="Times New Roman"/>
          <w:sz w:val="28"/>
          <w:szCs w:val="28"/>
        </w:rPr>
        <w:t>аратурой спутниковой навигации»;</w:t>
      </w:r>
      <w:r w:rsidR="00B52149" w:rsidRPr="00EF7AE2">
        <w:rPr>
          <w:rFonts w:ascii="Times New Roman" w:eastAsia="Times New Roman" w:hAnsi="Times New Roman" w:cs="Times New Roman"/>
          <w:sz w:val="28"/>
          <w:szCs w:val="28"/>
        </w:rPr>
        <w:t xml:space="preserve"> </w:t>
      </w:r>
    </w:p>
    <w:p w:rsidR="005C7D05" w:rsidRDefault="005C7D05" w:rsidP="005C7D05">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5C7D05">
        <w:rPr>
          <w:rFonts w:ascii="Times New Roman" w:eastAsia="Arial Unicode MS" w:hAnsi="Times New Roman" w:cs="Times New Roman"/>
          <w:color w:val="000000"/>
          <w:sz w:val="28"/>
          <w:szCs w:val="28"/>
          <w:lang w:eastAsia="ru-RU"/>
        </w:rPr>
        <w:t xml:space="preserve">- несоблюдение требований законодательства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 </w:t>
      </w:r>
      <w:r w:rsidRPr="005C7D05">
        <w:rPr>
          <w:rFonts w:ascii="Times New Roman" w:eastAsia="Arial Unicode MS" w:hAnsi="Times New Roman" w:cs="Times New Roman"/>
          <w:b/>
          <w:color w:val="000000"/>
          <w:sz w:val="28"/>
          <w:szCs w:val="28"/>
          <w:lang w:eastAsia="ru-RU"/>
        </w:rPr>
        <w:t>377</w:t>
      </w:r>
      <w:r w:rsidRPr="005C7D05">
        <w:rPr>
          <w:rFonts w:ascii="Times New Roman" w:eastAsia="Arial Unicode MS" w:hAnsi="Times New Roman" w:cs="Times New Roman"/>
          <w:color w:val="000000"/>
          <w:sz w:val="28"/>
          <w:szCs w:val="28"/>
          <w:lang w:eastAsia="ru-RU"/>
        </w:rPr>
        <w:t xml:space="preserve"> постановления (только 1 российский перевозчик остальные иностранные) по ст.12.21.3 КоАП РФ;</w:t>
      </w:r>
    </w:p>
    <w:p w:rsidR="00D54160" w:rsidRPr="00D54160" w:rsidRDefault="00D54160" w:rsidP="00D54160">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Слайд №5</w:t>
      </w:r>
    </w:p>
    <w:p w:rsidR="005C7D05" w:rsidRPr="005C7D05" w:rsidRDefault="005C7D05" w:rsidP="005C7D05">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5C7D05">
        <w:rPr>
          <w:rFonts w:ascii="Times New Roman" w:eastAsia="Arial Unicode MS" w:hAnsi="Times New Roman" w:cs="Times New Roman"/>
          <w:color w:val="000000"/>
          <w:sz w:val="28"/>
          <w:szCs w:val="28"/>
          <w:lang w:eastAsia="ru-RU"/>
        </w:rPr>
        <w:t xml:space="preserve">-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 </w:t>
      </w:r>
      <w:r w:rsidRPr="005C7D05">
        <w:rPr>
          <w:rFonts w:ascii="Times New Roman" w:eastAsia="Arial Unicode MS" w:hAnsi="Times New Roman" w:cs="Times New Roman"/>
          <w:b/>
          <w:color w:val="000000"/>
          <w:sz w:val="28"/>
          <w:szCs w:val="28"/>
          <w:lang w:eastAsia="ru-RU"/>
        </w:rPr>
        <w:t>289</w:t>
      </w:r>
      <w:r w:rsidRPr="005C7D05">
        <w:rPr>
          <w:rFonts w:ascii="Times New Roman" w:eastAsia="Arial Unicode MS" w:hAnsi="Times New Roman" w:cs="Times New Roman"/>
          <w:color w:val="000000"/>
          <w:sz w:val="28"/>
          <w:szCs w:val="28"/>
          <w:lang w:eastAsia="ru-RU"/>
        </w:rPr>
        <w:t xml:space="preserve"> постановлений по ч.6 ст.12.31.1 КоАП РФ;</w:t>
      </w:r>
    </w:p>
    <w:p w:rsidR="005C7D05" w:rsidRDefault="005C7D05" w:rsidP="00CD35F2">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highlight w:val="yellow"/>
          <w:lang w:eastAsia="ru-RU"/>
        </w:rPr>
      </w:pPr>
      <w:r w:rsidRPr="005C7D05">
        <w:rPr>
          <w:rFonts w:ascii="Times New Roman" w:eastAsia="Arial Unicode MS" w:hAnsi="Times New Roman" w:cs="Times New Roman"/>
          <w:color w:val="000000"/>
          <w:sz w:val="28"/>
          <w:szCs w:val="28"/>
          <w:lang w:eastAsia="ru-RU"/>
        </w:rPr>
        <w:t xml:space="preserve">- несоблюдение норм времени управления транспортным средством и отдыха либо нарушение режима труда и отдыха </w:t>
      </w:r>
      <w:proofErr w:type="gramStart"/>
      <w:r w:rsidRPr="005C7D05">
        <w:rPr>
          <w:rFonts w:ascii="Times New Roman" w:eastAsia="Arial Unicode MS" w:hAnsi="Times New Roman" w:cs="Times New Roman"/>
          <w:color w:val="000000"/>
          <w:sz w:val="28"/>
          <w:szCs w:val="28"/>
          <w:lang w:eastAsia="ru-RU"/>
        </w:rPr>
        <w:t>водителей  –</w:t>
      </w:r>
      <w:proofErr w:type="gramEnd"/>
      <w:r w:rsidRPr="005C7D05">
        <w:rPr>
          <w:rFonts w:ascii="Times New Roman" w:eastAsia="Arial Unicode MS" w:hAnsi="Times New Roman" w:cs="Times New Roman"/>
          <w:color w:val="000000"/>
          <w:sz w:val="28"/>
          <w:szCs w:val="28"/>
          <w:lang w:eastAsia="ru-RU"/>
        </w:rPr>
        <w:t xml:space="preserve"> </w:t>
      </w:r>
      <w:r w:rsidRPr="005C7D05">
        <w:rPr>
          <w:rFonts w:ascii="Times New Roman" w:eastAsia="Arial Unicode MS" w:hAnsi="Times New Roman" w:cs="Times New Roman"/>
          <w:b/>
          <w:color w:val="000000"/>
          <w:sz w:val="28"/>
          <w:szCs w:val="28"/>
          <w:lang w:eastAsia="ru-RU"/>
        </w:rPr>
        <w:t>213</w:t>
      </w:r>
      <w:r w:rsidRPr="005C7D05">
        <w:rPr>
          <w:rFonts w:ascii="Times New Roman" w:eastAsia="Arial Unicode MS" w:hAnsi="Times New Roman" w:cs="Times New Roman"/>
          <w:color w:val="000000"/>
          <w:sz w:val="28"/>
          <w:szCs w:val="28"/>
          <w:lang w:eastAsia="ru-RU"/>
        </w:rPr>
        <w:t xml:space="preserve"> постановлений по ч.3 ст. 11.23 КоАП РФ;</w:t>
      </w:r>
    </w:p>
    <w:p w:rsidR="005C7D05" w:rsidRDefault="005C7D05" w:rsidP="00CD35F2">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5C7D05">
        <w:rPr>
          <w:rFonts w:ascii="Times New Roman" w:eastAsia="Arial Unicode MS" w:hAnsi="Times New Roman" w:cs="Times New Roman"/>
          <w:color w:val="000000"/>
          <w:sz w:val="28"/>
          <w:szCs w:val="28"/>
          <w:lang w:eastAsia="ru-RU"/>
        </w:rPr>
        <w:t xml:space="preserve">-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sidRPr="005C7D05">
        <w:rPr>
          <w:rFonts w:ascii="Times New Roman" w:eastAsia="Arial Unicode MS" w:hAnsi="Times New Roman" w:cs="Times New Roman"/>
          <w:color w:val="000000"/>
          <w:sz w:val="28"/>
          <w:szCs w:val="28"/>
          <w:lang w:eastAsia="ru-RU"/>
        </w:rPr>
        <w:t>предрейсового</w:t>
      </w:r>
      <w:proofErr w:type="spellEnd"/>
      <w:r w:rsidRPr="005C7D05">
        <w:rPr>
          <w:rFonts w:ascii="Times New Roman" w:eastAsia="Arial Unicode MS" w:hAnsi="Times New Roman" w:cs="Times New Roman"/>
          <w:color w:val="000000"/>
          <w:sz w:val="28"/>
          <w:szCs w:val="28"/>
          <w:lang w:eastAsia="ru-RU"/>
        </w:rPr>
        <w:t xml:space="preserve"> контроля технического состояния транспортных средств – </w:t>
      </w:r>
      <w:r w:rsidRPr="005C7D05">
        <w:rPr>
          <w:rFonts w:ascii="Times New Roman" w:eastAsia="Arial Unicode MS" w:hAnsi="Times New Roman" w:cs="Times New Roman"/>
          <w:b/>
          <w:color w:val="000000"/>
          <w:sz w:val="28"/>
          <w:szCs w:val="28"/>
          <w:lang w:eastAsia="ru-RU"/>
        </w:rPr>
        <w:t>191</w:t>
      </w:r>
      <w:r w:rsidRPr="005C7D05">
        <w:rPr>
          <w:rFonts w:ascii="Times New Roman" w:eastAsia="Arial Unicode MS" w:hAnsi="Times New Roman" w:cs="Times New Roman"/>
          <w:color w:val="000000"/>
          <w:sz w:val="28"/>
          <w:szCs w:val="28"/>
          <w:lang w:eastAsia="ru-RU"/>
        </w:rPr>
        <w:t xml:space="preserve"> постановление по ч.3 ст.12.31.1 КоАП РФ;</w:t>
      </w:r>
    </w:p>
    <w:p w:rsidR="005C7D05" w:rsidRDefault="005C7D05" w:rsidP="005C7D05">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3307B5">
        <w:rPr>
          <w:rFonts w:ascii="Times New Roman" w:eastAsia="Arial Unicode MS" w:hAnsi="Times New Roman" w:cs="Times New Roman"/>
          <w:color w:val="000000"/>
          <w:sz w:val="28"/>
          <w:szCs w:val="28"/>
          <w:lang w:eastAsia="ru-RU"/>
        </w:rPr>
        <w:t xml:space="preserve">-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sidRPr="003307B5">
        <w:rPr>
          <w:rFonts w:ascii="Times New Roman" w:eastAsia="Arial Unicode MS" w:hAnsi="Times New Roman" w:cs="Times New Roman"/>
          <w:color w:val="000000"/>
          <w:sz w:val="28"/>
          <w:szCs w:val="28"/>
          <w:lang w:eastAsia="ru-RU"/>
        </w:rPr>
        <w:t>предрейсовых</w:t>
      </w:r>
      <w:proofErr w:type="spellEnd"/>
      <w:r w:rsidRPr="003307B5">
        <w:rPr>
          <w:rFonts w:ascii="Times New Roman" w:eastAsia="Arial Unicode MS" w:hAnsi="Times New Roman" w:cs="Times New Roman"/>
          <w:color w:val="000000"/>
          <w:sz w:val="28"/>
          <w:szCs w:val="28"/>
          <w:lang w:eastAsia="ru-RU"/>
        </w:rPr>
        <w:t xml:space="preserve"> и </w:t>
      </w:r>
      <w:proofErr w:type="spellStart"/>
      <w:r w:rsidRPr="003307B5">
        <w:rPr>
          <w:rFonts w:ascii="Times New Roman" w:eastAsia="Arial Unicode MS" w:hAnsi="Times New Roman" w:cs="Times New Roman"/>
          <w:color w:val="000000"/>
          <w:sz w:val="28"/>
          <w:szCs w:val="28"/>
          <w:lang w:eastAsia="ru-RU"/>
        </w:rPr>
        <w:t>послерейсовых</w:t>
      </w:r>
      <w:proofErr w:type="spellEnd"/>
      <w:r w:rsidRPr="003307B5">
        <w:rPr>
          <w:rFonts w:ascii="Times New Roman" w:eastAsia="Arial Unicode MS" w:hAnsi="Times New Roman" w:cs="Times New Roman"/>
          <w:color w:val="000000"/>
          <w:sz w:val="28"/>
          <w:szCs w:val="28"/>
          <w:lang w:eastAsia="ru-RU"/>
        </w:rPr>
        <w:t xml:space="preserve"> медицинских осмотров водителей транспортных средств – </w:t>
      </w:r>
      <w:r w:rsidRPr="005C7D05">
        <w:rPr>
          <w:rFonts w:ascii="Times New Roman" w:eastAsia="Arial Unicode MS" w:hAnsi="Times New Roman" w:cs="Times New Roman"/>
          <w:b/>
          <w:color w:val="000000"/>
          <w:sz w:val="28"/>
          <w:szCs w:val="28"/>
          <w:lang w:eastAsia="ru-RU"/>
        </w:rPr>
        <w:t>106</w:t>
      </w:r>
      <w:r w:rsidRPr="003307B5">
        <w:rPr>
          <w:rFonts w:ascii="Times New Roman" w:eastAsia="Arial Unicode MS" w:hAnsi="Times New Roman" w:cs="Times New Roman"/>
          <w:color w:val="000000"/>
          <w:sz w:val="28"/>
          <w:szCs w:val="28"/>
          <w:lang w:eastAsia="ru-RU"/>
        </w:rPr>
        <w:t xml:space="preserve"> постановлени</w:t>
      </w:r>
      <w:r>
        <w:rPr>
          <w:rFonts w:ascii="Times New Roman" w:eastAsia="Arial Unicode MS" w:hAnsi="Times New Roman" w:cs="Times New Roman"/>
          <w:color w:val="000000"/>
          <w:sz w:val="28"/>
          <w:szCs w:val="28"/>
          <w:lang w:eastAsia="ru-RU"/>
        </w:rPr>
        <w:t>й</w:t>
      </w:r>
      <w:r w:rsidRPr="003307B5">
        <w:rPr>
          <w:rFonts w:ascii="Times New Roman" w:eastAsia="Arial Unicode MS" w:hAnsi="Times New Roman" w:cs="Times New Roman"/>
          <w:color w:val="000000"/>
          <w:sz w:val="28"/>
          <w:szCs w:val="28"/>
          <w:lang w:eastAsia="ru-RU"/>
        </w:rPr>
        <w:t xml:space="preserve"> по ч.2 ст.12.31.1 КоАП РФ;</w:t>
      </w:r>
    </w:p>
    <w:p w:rsidR="00E147D7" w:rsidRPr="00E147D7" w:rsidRDefault="00E147D7" w:rsidP="00E147D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№6</w:t>
      </w:r>
    </w:p>
    <w:p w:rsidR="005C7D05" w:rsidRPr="003307B5" w:rsidRDefault="005C7D05" w:rsidP="005C7D05">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3307B5">
        <w:rPr>
          <w:rFonts w:ascii="Times New Roman" w:eastAsia="Arial Unicode MS" w:hAnsi="Times New Roman" w:cs="Times New Roman"/>
          <w:color w:val="000000"/>
          <w:sz w:val="28"/>
          <w:szCs w:val="28"/>
          <w:lang w:eastAsia="ru-RU"/>
        </w:rPr>
        <w:t xml:space="preserve">- использование для осуществления регулярных перевозок пассажиров автобуса при отсутствии карты маршрута регулярных перевозок – </w:t>
      </w:r>
      <w:r w:rsidRPr="005C7D05">
        <w:rPr>
          <w:rFonts w:ascii="Times New Roman" w:eastAsia="Arial Unicode MS" w:hAnsi="Times New Roman" w:cs="Times New Roman"/>
          <w:b/>
          <w:color w:val="000000"/>
          <w:sz w:val="28"/>
          <w:szCs w:val="28"/>
          <w:lang w:eastAsia="ru-RU"/>
        </w:rPr>
        <w:t>75</w:t>
      </w:r>
      <w:r w:rsidRPr="003307B5">
        <w:rPr>
          <w:rFonts w:ascii="Times New Roman" w:eastAsia="Arial Unicode MS" w:hAnsi="Times New Roman" w:cs="Times New Roman"/>
          <w:color w:val="000000"/>
          <w:sz w:val="28"/>
          <w:szCs w:val="28"/>
          <w:lang w:eastAsia="ru-RU"/>
        </w:rPr>
        <w:t xml:space="preserve"> </w:t>
      </w:r>
      <w:r w:rsidRPr="003307B5">
        <w:rPr>
          <w:rFonts w:ascii="Times New Roman" w:eastAsia="Calibri" w:hAnsi="Times New Roman" w:cs="Times New Roman"/>
          <w:sz w:val="28"/>
          <w:szCs w:val="28"/>
        </w:rPr>
        <w:t>п</w:t>
      </w:r>
      <w:r w:rsidRPr="003307B5">
        <w:rPr>
          <w:rFonts w:ascii="Times New Roman" w:eastAsia="Arial Unicode MS" w:hAnsi="Times New Roman" w:cs="Times New Roman"/>
          <w:color w:val="000000"/>
          <w:sz w:val="28"/>
          <w:szCs w:val="28"/>
          <w:lang w:eastAsia="ru-RU"/>
        </w:rPr>
        <w:t>остановлений по ч.4 ст. 11.33 КоАП РФ;</w:t>
      </w:r>
    </w:p>
    <w:p w:rsidR="00876C3B" w:rsidRDefault="00876C3B" w:rsidP="00876C3B">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3307B5">
        <w:rPr>
          <w:rFonts w:ascii="Times New Roman" w:eastAsia="Arial Unicode MS" w:hAnsi="Times New Roman" w:cs="Times New Roman"/>
          <w:color w:val="000000"/>
          <w:sz w:val="28"/>
          <w:szCs w:val="28"/>
          <w:lang w:eastAsia="ru-RU"/>
        </w:rPr>
        <w:t xml:space="preserve">- несоблюдение перевозчиком требований законодательства об обязательном страховании гражданской ответственности перевозчика за причинение вреда жизни, здоровью, имуществу </w:t>
      </w:r>
      <w:proofErr w:type="gramStart"/>
      <w:r w:rsidRPr="003307B5">
        <w:rPr>
          <w:rFonts w:ascii="Times New Roman" w:eastAsia="Arial Unicode MS" w:hAnsi="Times New Roman" w:cs="Times New Roman"/>
          <w:color w:val="000000"/>
          <w:sz w:val="28"/>
          <w:szCs w:val="28"/>
          <w:lang w:eastAsia="ru-RU"/>
        </w:rPr>
        <w:t>пассажиров  -</w:t>
      </w:r>
      <w:proofErr w:type="gramEnd"/>
      <w:r w:rsidRPr="003307B5">
        <w:rPr>
          <w:rFonts w:ascii="Times New Roman" w:eastAsia="Arial Unicode MS" w:hAnsi="Times New Roman" w:cs="Times New Roman"/>
          <w:color w:val="000000"/>
          <w:sz w:val="28"/>
          <w:szCs w:val="28"/>
          <w:lang w:eastAsia="ru-RU"/>
        </w:rPr>
        <w:t xml:space="preserve"> </w:t>
      </w:r>
      <w:r w:rsidRPr="00876C3B">
        <w:rPr>
          <w:rFonts w:ascii="Times New Roman" w:eastAsia="Arial Unicode MS" w:hAnsi="Times New Roman" w:cs="Times New Roman"/>
          <w:b/>
          <w:color w:val="000000"/>
          <w:sz w:val="28"/>
          <w:szCs w:val="28"/>
          <w:lang w:eastAsia="ru-RU"/>
        </w:rPr>
        <w:t>49</w:t>
      </w:r>
      <w:r w:rsidRPr="003307B5">
        <w:rPr>
          <w:rFonts w:ascii="Times New Roman" w:eastAsia="Arial Unicode MS" w:hAnsi="Times New Roman" w:cs="Times New Roman"/>
          <w:color w:val="000000"/>
          <w:sz w:val="28"/>
          <w:szCs w:val="28"/>
          <w:lang w:eastAsia="ru-RU"/>
        </w:rPr>
        <w:t xml:space="preserve"> </w:t>
      </w:r>
      <w:r w:rsidRPr="003307B5">
        <w:rPr>
          <w:rFonts w:ascii="Calibri" w:eastAsia="Calibri" w:hAnsi="Calibri" w:cs="Times New Roman"/>
        </w:rPr>
        <w:t xml:space="preserve"> </w:t>
      </w:r>
      <w:r w:rsidRPr="003307B5">
        <w:rPr>
          <w:rFonts w:ascii="Times New Roman" w:eastAsia="Arial Unicode MS" w:hAnsi="Times New Roman" w:cs="Times New Roman"/>
          <w:color w:val="000000"/>
          <w:sz w:val="28"/>
          <w:szCs w:val="28"/>
          <w:lang w:eastAsia="ru-RU"/>
        </w:rPr>
        <w:t>постановлени</w:t>
      </w:r>
      <w:r>
        <w:rPr>
          <w:rFonts w:ascii="Times New Roman" w:eastAsia="Arial Unicode MS" w:hAnsi="Times New Roman" w:cs="Times New Roman"/>
          <w:color w:val="000000"/>
          <w:sz w:val="28"/>
          <w:szCs w:val="28"/>
          <w:lang w:eastAsia="ru-RU"/>
        </w:rPr>
        <w:t>й</w:t>
      </w:r>
      <w:r w:rsidRPr="003307B5">
        <w:rPr>
          <w:rFonts w:ascii="Times New Roman" w:eastAsia="Arial Unicode MS" w:hAnsi="Times New Roman" w:cs="Times New Roman"/>
          <w:color w:val="000000"/>
          <w:sz w:val="28"/>
          <w:szCs w:val="28"/>
          <w:lang w:eastAsia="ru-RU"/>
        </w:rPr>
        <w:t xml:space="preserve"> по ст. 11.31 КоАП РФ;</w:t>
      </w:r>
    </w:p>
    <w:p w:rsidR="00876C3B" w:rsidRDefault="00876C3B" w:rsidP="00876C3B">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н</w:t>
      </w:r>
      <w:r w:rsidRPr="00B177D5">
        <w:rPr>
          <w:rFonts w:ascii="Times New Roman" w:eastAsia="Arial Unicode MS" w:hAnsi="Times New Roman" w:cs="Times New Roman"/>
          <w:color w:val="000000"/>
          <w:sz w:val="28"/>
          <w:szCs w:val="28"/>
          <w:lang w:eastAsia="ru-RU"/>
        </w:rPr>
        <w:t>арушение правил перевозок пассажиров и багажа по заказу</w:t>
      </w:r>
      <w:r>
        <w:rPr>
          <w:rFonts w:ascii="Times New Roman" w:eastAsia="Arial Unicode MS" w:hAnsi="Times New Roman" w:cs="Times New Roman"/>
          <w:color w:val="000000"/>
          <w:sz w:val="28"/>
          <w:szCs w:val="28"/>
          <w:lang w:eastAsia="ru-RU"/>
        </w:rPr>
        <w:t xml:space="preserve"> - </w:t>
      </w:r>
      <w:r w:rsidRPr="00876C3B">
        <w:rPr>
          <w:rFonts w:ascii="Times New Roman" w:eastAsia="Arial Unicode MS" w:hAnsi="Times New Roman" w:cs="Times New Roman"/>
          <w:b/>
          <w:color w:val="000000"/>
          <w:sz w:val="28"/>
          <w:szCs w:val="28"/>
          <w:lang w:eastAsia="ru-RU"/>
        </w:rPr>
        <w:t>41</w:t>
      </w:r>
      <w:r w:rsidRPr="00B177D5">
        <w:rPr>
          <w:rFonts w:ascii="Times New Roman" w:eastAsia="Arial Unicode MS" w:hAnsi="Times New Roman" w:cs="Times New Roman"/>
          <w:color w:val="000000"/>
          <w:sz w:val="28"/>
          <w:szCs w:val="28"/>
          <w:lang w:eastAsia="ru-RU"/>
        </w:rPr>
        <w:t xml:space="preserve"> постановление по </w:t>
      </w:r>
      <w:r>
        <w:rPr>
          <w:rFonts w:ascii="Times New Roman" w:eastAsia="Arial Unicode MS" w:hAnsi="Times New Roman" w:cs="Times New Roman"/>
          <w:color w:val="000000"/>
          <w:sz w:val="28"/>
          <w:szCs w:val="28"/>
          <w:lang w:eastAsia="ru-RU"/>
        </w:rPr>
        <w:t>ст.11.14.3</w:t>
      </w:r>
      <w:r w:rsidRPr="00B177D5">
        <w:rPr>
          <w:rFonts w:ascii="Times New Roman" w:eastAsia="Arial Unicode MS" w:hAnsi="Times New Roman" w:cs="Times New Roman"/>
          <w:color w:val="000000"/>
          <w:sz w:val="28"/>
          <w:szCs w:val="28"/>
          <w:lang w:eastAsia="ru-RU"/>
        </w:rPr>
        <w:t xml:space="preserve"> КоАП РФ;</w:t>
      </w:r>
    </w:p>
    <w:p w:rsidR="00EB50F6" w:rsidRPr="00EB50F6" w:rsidRDefault="00EB50F6" w:rsidP="00EB50F6">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№7</w:t>
      </w:r>
    </w:p>
    <w:p w:rsidR="00876C3B" w:rsidRDefault="00876C3B" w:rsidP="00876C3B">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B177D5">
        <w:rPr>
          <w:rFonts w:ascii="Times New Roman" w:eastAsia="Arial Unicode MS" w:hAnsi="Times New Roman" w:cs="Times New Roman"/>
          <w:color w:val="000000"/>
          <w:sz w:val="28"/>
          <w:szCs w:val="28"/>
          <w:lang w:eastAsia="ru-RU"/>
        </w:rPr>
        <w:t xml:space="preserve">- уклонение от исполнения требований к обеспечению доступности для инвалидов объектов транспортной инфраструктур и предоставляемых услуг – </w:t>
      </w:r>
      <w:r w:rsidRPr="00876C3B">
        <w:rPr>
          <w:rFonts w:ascii="Times New Roman" w:eastAsia="Arial Unicode MS" w:hAnsi="Times New Roman" w:cs="Times New Roman"/>
          <w:b/>
          <w:color w:val="000000"/>
          <w:sz w:val="28"/>
          <w:szCs w:val="28"/>
          <w:lang w:eastAsia="ru-RU"/>
        </w:rPr>
        <w:t xml:space="preserve">41 </w:t>
      </w:r>
      <w:r w:rsidRPr="00B177D5">
        <w:rPr>
          <w:rFonts w:ascii="Times New Roman" w:eastAsia="Arial Unicode MS" w:hAnsi="Times New Roman" w:cs="Times New Roman"/>
          <w:color w:val="000000"/>
          <w:sz w:val="28"/>
          <w:szCs w:val="28"/>
          <w:lang w:eastAsia="ru-RU"/>
        </w:rPr>
        <w:t>постановление по ст.9.13 КоАП РФ;</w:t>
      </w:r>
    </w:p>
    <w:p w:rsidR="00907C31" w:rsidRPr="00E147D7" w:rsidRDefault="00E147D7" w:rsidP="00E147D7">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В</w:t>
      </w:r>
      <w:r w:rsidRPr="00E147D7">
        <w:rPr>
          <w:rFonts w:ascii="Times New Roman" w:eastAsia="Arial Unicode MS" w:hAnsi="Times New Roman" w:cs="Times New Roman"/>
          <w:color w:val="000000"/>
          <w:sz w:val="28"/>
          <w:szCs w:val="28"/>
          <w:lang w:eastAsia="ru-RU"/>
        </w:rPr>
        <w:t xml:space="preserve"> этом случае наиболее часто выявляемое нарушение это нарушение следующих требований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 утвержденного </w:t>
      </w:r>
      <w:r w:rsidR="00907C31" w:rsidRPr="00E147D7">
        <w:rPr>
          <w:rFonts w:ascii="Times New Roman" w:eastAsia="Arial Unicode MS" w:hAnsi="Times New Roman" w:cs="Arial Unicode MS"/>
          <w:color w:val="000000"/>
          <w:sz w:val="28"/>
          <w:szCs w:val="24"/>
          <w:lang w:eastAsia="ru-RU"/>
        </w:rPr>
        <w:t>приказ</w:t>
      </w:r>
      <w:r w:rsidRPr="00E147D7">
        <w:rPr>
          <w:rFonts w:ascii="Times New Roman" w:eastAsia="Arial Unicode MS" w:hAnsi="Times New Roman" w:cs="Arial Unicode MS"/>
          <w:color w:val="000000"/>
          <w:sz w:val="28"/>
          <w:szCs w:val="24"/>
          <w:lang w:eastAsia="ru-RU"/>
        </w:rPr>
        <w:t>ом</w:t>
      </w:r>
      <w:r w:rsidR="00907C31" w:rsidRPr="00E147D7">
        <w:rPr>
          <w:rFonts w:ascii="Times New Roman" w:eastAsia="Arial Unicode MS" w:hAnsi="Times New Roman" w:cs="Arial Unicode MS"/>
          <w:color w:val="000000"/>
          <w:sz w:val="28"/>
          <w:szCs w:val="24"/>
          <w:lang w:eastAsia="ru-RU"/>
        </w:rPr>
        <w:t xml:space="preserve"> Минтранса России от 20.09.2021 №321 </w:t>
      </w:r>
      <w:bookmarkStart w:id="2" w:name="Par9"/>
      <w:bookmarkEnd w:id="2"/>
      <w:r>
        <w:rPr>
          <w:rFonts w:ascii="Times New Roman" w:eastAsia="Arial Unicode MS" w:hAnsi="Times New Roman" w:cs="Arial Unicode MS"/>
          <w:color w:val="000000"/>
          <w:sz w:val="28"/>
          <w:szCs w:val="24"/>
          <w:lang w:eastAsia="ru-RU"/>
        </w:rPr>
        <w:t>установленного для организаций, индивидуальных предпринимателей</w:t>
      </w:r>
      <w:r w:rsidRPr="00E147D7">
        <w:rPr>
          <w:rFonts w:ascii="Times New Roman" w:eastAsia="Arial Unicode MS" w:hAnsi="Times New Roman" w:cs="Arial Unicode MS"/>
          <w:color w:val="000000"/>
          <w:sz w:val="28"/>
          <w:szCs w:val="24"/>
          <w:lang w:eastAsia="ru-RU"/>
        </w:rPr>
        <w:t>, осуществляющи</w:t>
      </w:r>
      <w:r w:rsidR="00A5366E">
        <w:rPr>
          <w:rFonts w:ascii="Times New Roman" w:eastAsia="Arial Unicode MS" w:hAnsi="Times New Roman" w:cs="Arial Unicode MS"/>
          <w:color w:val="000000"/>
          <w:sz w:val="28"/>
          <w:szCs w:val="24"/>
          <w:lang w:eastAsia="ru-RU"/>
        </w:rPr>
        <w:t>х</w:t>
      </w:r>
      <w:r w:rsidRPr="00E147D7">
        <w:rPr>
          <w:rFonts w:ascii="Times New Roman" w:eastAsia="Arial Unicode MS" w:hAnsi="Times New Roman" w:cs="Arial Unicode MS"/>
          <w:color w:val="000000"/>
          <w:sz w:val="28"/>
          <w:szCs w:val="24"/>
          <w:lang w:eastAsia="ru-RU"/>
        </w:rPr>
        <w:t xml:space="preserve"> регулярные перевозки пассажиров и багажа в городском, пригор</w:t>
      </w:r>
      <w:r>
        <w:rPr>
          <w:rFonts w:ascii="Times New Roman" w:eastAsia="Arial Unicode MS" w:hAnsi="Times New Roman" w:cs="Arial Unicode MS"/>
          <w:color w:val="000000"/>
          <w:sz w:val="28"/>
          <w:szCs w:val="24"/>
          <w:lang w:eastAsia="ru-RU"/>
        </w:rPr>
        <w:t>одном и междугородном сообщении</w:t>
      </w:r>
      <w:r w:rsidRPr="00E147D7">
        <w:rPr>
          <w:rFonts w:ascii="Times New Roman" w:eastAsia="Arial Unicode MS" w:hAnsi="Times New Roman" w:cs="Arial Unicode MS"/>
          <w:color w:val="000000"/>
          <w:sz w:val="28"/>
          <w:szCs w:val="24"/>
          <w:lang w:eastAsia="ru-RU"/>
        </w:rPr>
        <w:t>:</w:t>
      </w:r>
    </w:p>
    <w:p w:rsidR="00907C31" w:rsidRPr="00E147D7" w:rsidRDefault="00E147D7" w:rsidP="00E147D7">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E147D7">
        <w:rPr>
          <w:rFonts w:ascii="Times New Roman" w:eastAsia="Arial Unicode MS" w:hAnsi="Times New Roman" w:cs="Times New Roman"/>
          <w:sz w:val="28"/>
          <w:szCs w:val="28"/>
          <w:lang w:eastAsia="ru-RU"/>
        </w:rPr>
        <w:t xml:space="preserve">- </w:t>
      </w:r>
      <w:r w:rsidR="00907C31" w:rsidRPr="00E147D7">
        <w:rPr>
          <w:rFonts w:ascii="Times New Roman" w:eastAsia="Arial Unicode MS" w:hAnsi="Times New Roman" w:cs="Times New Roman"/>
          <w:sz w:val="28"/>
          <w:szCs w:val="28"/>
          <w:lang w:eastAsia="ru-RU"/>
        </w:rPr>
        <w:t xml:space="preserve"> размещение в транспортном средстве, оборудованном кнопкой оповещения водителя о необходимости открывания двери для выхода пассажиров на остановке, рядом с указанной кнопкой на высоте от 1,3 м до 1,5 м от пола транспортного средства тактильно-визуальной информирующей таблички с надписью "Открыть дверь на остановке", выполненной рельефно-линейным шрифтом, обеспечивающим, доступность информации для всех граждан, включая слабовидящих, дублированной рельефно-точечным шрифтом Брайля для незрячих;</w:t>
      </w:r>
    </w:p>
    <w:p w:rsidR="00907C31" w:rsidRPr="00E147D7" w:rsidRDefault="00E147D7" w:rsidP="00E147D7">
      <w:pPr>
        <w:autoSpaceDE w:val="0"/>
        <w:autoSpaceDN w:val="0"/>
        <w:adjustRightInd w:val="0"/>
        <w:spacing w:after="0" w:line="240" w:lineRule="auto"/>
        <w:jc w:val="both"/>
        <w:rPr>
          <w:rFonts w:ascii="Times New Roman" w:eastAsia="Arial Unicode MS" w:hAnsi="Times New Roman" w:cs="Times New Roman"/>
          <w:b/>
          <w:sz w:val="24"/>
          <w:szCs w:val="24"/>
          <w:lang w:eastAsia="ru-RU"/>
        </w:rPr>
      </w:pPr>
      <w:r w:rsidRPr="00E147D7">
        <w:rPr>
          <w:rFonts w:ascii="Times New Roman" w:eastAsia="Arial Unicode MS" w:hAnsi="Times New Roman" w:cs="Times New Roman"/>
          <w:sz w:val="24"/>
          <w:szCs w:val="24"/>
          <w:lang w:eastAsia="ru-RU"/>
        </w:rPr>
        <w:tab/>
        <w:t xml:space="preserve">-  </w:t>
      </w:r>
      <w:r w:rsidR="00907C31" w:rsidRPr="00E147D7">
        <w:rPr>
          <w:rFonts w:ascii="Times New Roman" w:eastAsia="Arial Unicode MS" w:hAnsi="Times New Roman" w:cs="Times New Roman"/>
          <w:sz w:val="28"/>
          <w:szCs w:val="28"/>
          <w:lang w:eastAsia="ru-RU"/>
        </w:rPr>
        <w:t>оповещение пассажиров из числа инвалидов об остановке транспортного средства в остановочных пунктах маршрутов регулярных перевозок для посадки и высадки пассажиров посредством звукового и визуального информирования</w:t>
      </w:r>
      <w:r w:rsidR="00907C31" w:rsidRPr="009920AE">
        <w:rPr>
          <w:rFonts w:ascii="Times New Roman" w:eastAsia="Arial Unicode MS" w:hAnsi="Times New Roman" w:cs="Times New Roman"/>
          <w:b/>
          <w:sz w:val="28"/>
          <w:szCs w:val="28"/>
          <w:lang w:eastAsia="ru-RU"/>
        </w:rPr>
        <w:t>.</w:t>
      </w:r>
    </w:p>
    <w:p w:rsidR="00907C31" w:rsidRPr="00E147D7" w:rsidRDefault="003C7CEC" w:rsidP="00E147D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Слайд №8</w:t>
      </w:r>
    </w:p>
    <w:p w:rsidR="003C7CEC" w:rsidRDefault="00876C3B" w:rsidP="003C7CEC">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3307B5">
        <w:rPr>
          <w:rFonts w:ascii="Times New Roman" w:eastAsia="Arial Unicode MS" w:hAnsi="Times New Roman" w:cs="Times New Roman"/>
          <w:color w:val="000000"/>
          <w:sz w:val="28"/>
          <w:szCs w:val="28"/>
          <w:lang w:eastAsia="ru-RU"/>
        </w:rPr>
        <w:t xml:space="preserve">- нарушение правил перевозки опасных грузов </w:t>
      </w:r>
      <w:r>
        <w:rPr>
          <w:rFonts w:ascii="Times New Roman" w:eastAsia="Arial Unicode MS" w:hAnsi="Times New Roman" w:cs="Times New Roman"/>
          <w:color w:val="000000"/>
          <w:sz w:val="28"/>
          <w:szCs w:val="28"/>
          <w:lang w:eastAsia="ru-RU"/>
        </w:rPr>
        <w:t xml:space="preserve">– </w:t>
      </w:r>
      <w:r w:rsidRPr="00876C3B">
        <w:rPr>
          <w:rFonts w:ascii="Times New Roman" w:eastAsia="Arial Unicode MS" w:hAnsi="Times New Roman" w:cs="Times New Roman"/>
          <w:b/>
          <w:color w:val="000000"/>
          <w:sz w:val="28"/>
          <w:szCs w:val="28"/>
          <w:lang w:eastAsia="ru-RU"/>
        </w:rPr>
        <w:t xml:space="preserve">34 </w:t>
      </w:r>
      <w:r w:rsidRPr="003307B5">
        <w:rPr>
          <w:rFonts w:ascii="Times New Roman" w:eastAsia="Arial Unicode MS" w:hAnsi="Times New Roman" w:cs="Times New Roman"/>
          <w:color w:val="000000"/>
          <w:sz w:val="28"/>
          <w:szCs w:val="28"/>
          <w:lang w:eastAsia="ru-RU"/>
        </w:rPr>
        <w:t>постановления по ст.12.21.2 КоАП РФ;</w:t>
      </w:r>
    </w:p>
    <w:p w:rsidR="00E147D7" w:rsidRPr="00E147D7" w:rsidRDefault="003C7CEC" w:rsidP="00E147D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№9</w:t>
      </w:r>
    </w:p>
    <w:p w:rsidR="005C7D05" w:rsidRDefault="005C7D05" w:rsidP="005C7D05">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B177D5">
        <w:rPr>
          <w:rFonts w:ascii="Times New Roman" w:eastAsia="Arial Unicode MS" w:hAnsi="Times New Roman" w:cs="Times New Roman"/>
          <w:color w:val="000000"/>
          <w:sz w:val="28"/>
          <w:szCs w:val="28"/>
          <w:lang w:eastAsia="ru-RU"/>
        </w:rPr>
        <w:t> </w:t>
      </w:r>
      <w:r>
        <w:rPr>
          <w:rFonts w:ascii="Times New Roman" w:eastAsia="Arial Unicode MS" w:hAnsi="Times New Roman" w:cs="Times New Roman"/>
          <w:color w:val="000000"/>
          <w:sz w:val="28"/>
          <w:szCs w:val="28"/>
          <w:lang w:eastAsia="ru-RU"/>
        </w:rPr>
        <w:t>- п</w:t>
      </w:r>
      <w:r w:rsidRPr="00B177D5">
        <w:rPr>
          <w:rFonts w:ascii="Times New Roman" w:eastAsia="Arial Unicode MS" w:hAnsi="Times New Roman" w:cs="Times New Roman"/>
          <w:color w:val="000000"/>
          <w:sz w:val="28"/>
          <w:szCs w:val="28"/>
          <w:lang w:eastAsia="ru-RU"/>
        </w:rPr>
        <w:t xml:space="preserve">осадка в автобус, трамвай или троллейбус либо высадка из автобуса, трамвая или троллейбуса пассажиров в неустановленных местах </w:t>
      </w:r>
      <w:r>
        <w:rPr>
          <w:rFonts w:ascii="Times New Roman" w:eastAsia="Arial Unicode MS" w:hAnsi="Times New Roman" w:cs="Times New Roman"/>
          <w:color w:val="000000"/>
          <w:sz w:val="28"/>
          <w:szCs w:val="28"/>
          <w:lang w:eastAsia="ru-RU"/>
        </w:rPr>
        <w:t>–</w:t>
      </w:r>
      <w:r w:rsidRPr="005C7D05">
        <w:rPr>
          <w:rFonts w:ascii="Times New Roman" w:eastAsia="Arial Unicode MS" w:hAnsi="Times New Roman" w:cs="Times New Roman"/>
          <w:b/>
          <w:color w:val="000000"/>
          <w:sz w:val="28"/>
          <w:szCs w:val="28"/>
          <w:lang w:eastAsia="ru-RU"/>
        </w:rPr>
        <w:t xml:space="preserve"> 28 </w:t>
      </w:r>
      <w:r w:rsidRPr="00B177D5">
        <w:rPr>
          <w:rFonts w:ascii="Times New Roman" w:eastAsia="Arial Unicode MS" w:hAnsi="Times New Roman" w:cs="Times New Roman"/>
          <w:color w:val="000000"/>
          <w:sz w:val="28"/>
          <w:szCs w:val="28"/>
          <w:lang w:eastAsia="ru-RU"/>
        </w:rPr>
        <w:t>постановлени</w:t>
      </w:r>
      <w:r>
        <w:rPr>
          <w:rFonts w:ascii="Times New Roman" w:eastAsia="Arial Unicode MS" w:hAnsi="Times New Roman" w:cs="Times New Roman"/>
          <w:color w:val="000000"/>
          <w:sz w:val="28"/>
          <w:szCs w:val="28"/>
          <w:lang w:eastAsia="ru-RU"/>
        </w:rPr>
        <w:t>й</w:t>
      </w:r>
      <w:r w:rsidRPr="00B177D5">
        <w:rPr>
          <w:rFonts w:ascii="Times New Roman" w:eastAsia="Arial Unicode MS" w:hAnsi="Times New Roman" w:cs="Times New Roman"/>
          <w:color w:val="000000"/>
          <w:sz w:val="28"/>
          <w:szCs w:val="28"/>
          <w:lang w:eastAsia="ru-RU"/>
        </w:rPr>
        <w:t xml:space="preserve"> по </w:t>
      </w:r>
      <w:r>
        <w:rPr>
          <w:rFonts w:ascii="Times New Roman" w:eastAsia="Arial Unicode MS" w:hAnsi="Times New Roman" w:cs="Times New Roman"/>
          <w:color w:val="000000"/>
          <w:sz w:val="28"/>
          <w:szCs w:val="28"/>
          <w:lang w:eastAsia="ru-RU"/>
        </w:rPr>
        <w:t>ч.1 ст.11.33</w:t>
      </w:r>
      <w:r w:rsidRPr="00B177D5">
        <w:rPr>
          <w:rFonts w:ascii="Times New Roman" w:eastAsia="Arial Unicode MS" w:hAnsi="Times New Roman" w:cs="Times New Roman"/>
          <w:color w:val="000000"/>
          <w:sz w:val="28"/>
          <w:szCs w:val="28"/>
          <w:lang w:eastAsia="ru-RU"/>
        </w:rPr>
        <w:t xml:space="preserve"> КоАП РФ;</w:t>
      </w:r>
    </w:p>
    <w:p w:rsidR="00876C3B" w:rsidRPr="00B177D5" w:rsidRDefault="00876C3B" w:rsidP="00876C3B">
      <w:pPr>
        <w:spacing w:after="0"/>
        <w:ind w:firstLine="709"/>
        <w:rPr>
          <w:rFonts w:ascii="Times New Roman" w:eastAsia="Arial Unicode MS" w:hAnsi="Times New Roman" w:cs="Times New Roman"/>
          <w:color w:val="000000"/>
          <w:sz w:val="28"/>
          <w:szCs w:val="28"/>
          <w:lang w:eastAsia="ru-RU"/>
        </w:rPr>
      </w:pPr>
      <w:r w:rsidRPr="00876C3B">
        <w:rPr>
          <w:rFonts w:ascii="Times New Roman" w:eastAsia="Arial Unicode MS" w:hAnsi="Times New Roman" w:cs="Times New Roman"/>
          <w:color w:val="000000"/>
          <w:sz w:val="28"/>
          <w:szCs w:val="28"/>
          <w:lang w:eastAsia="ru-RU"/>
        </w:rPr>
        <w:t xml:space="preserve">- осуществление перевозок пассажиров и иных лиц автобусами без лицензии– </w:t>
      </w:r>
      <w:r w:rsidRPr="00876C3B">
        <w:rPr>
          <w:rFonts w:ascii="Times New Roman" w:eastAsia="Arial Unicode MS" w:hAnsi="Times New Roman" w:cs="Times New Roman"/>
          <w:b/>
          <w:color w:val="000000"/>
          <w:sz w:val="28"/>
          <w:szCs w:val="28"/>
          <w:lang w:eastAsia="ru-RU"/>
        </w:rPr>
        <w:t>25</w:t>
      </w:r>
      <w:r w:rsidRPr="00876C3B">
        <w:rPr>
          <w:rFonts w:ascii="Times New Roman" w:eastAsia="Arial Unicode MS" w:hAnsi="Times New Roman" w:cs="Times New Roman"/>
          <w:color w:val="000000"/>
          <w:sz w:val="28"/>
          <w:szCs w:val="28"/>
          <w:lang w:eastAsia="ru-RU"/>
        </w:rPr>
        <w:t xml:space="preserve"> протоколов переданы на рассмотрения в судебные органы;</w:t>
      </w:r>
    </w:p>
    <w:p w:rsidR="00876C3B" w:rsidRDefault="00876C3B" w:rsidP="00876C3B">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использование автобуса </w:t>
      </w:r>
      <w:r w:rsidRPr="002302EB">
        <w:rPr>
          <w:rFonts w:ascii="Times New Roman" w:eastAsia="Arial Unicode MS" w:hAnsi="Times New Roman" w:cs="Times New Roman"/>
          <w:color w:val="000000"/>
          <w:sz w:val="28"/>
          <w:szCs w:val="28"/>
          <w:lang w:eastAsia="ru-RU"/>
        </w:rPr>
        <w:t>с иными характеристиками, чем те, которые предусмотрены карто</w:t>
      </w:r>
      <w:r>
        <w:rPr>
          <w:rFonts w:ascii="Times New Roman" w:eastAsia="Arial Unicode MS" w:hAnsi="Times New Roman" w:cs="Times New Roman"/>
          <w:color w:val="000000"/>
          <w:sz w:val="28"/>
          <w:szCs w:val="28"/>
          <w:lang w:eastAsia="ru-RU"/>
        </w:rPr>
        <w:t>й маршрута регулярных перевозок</w:t>
      </w:r>
      <w:r w:rsidRPr="002302EB">
        <w:rPr>
          <w:rFonts w:ascii="Times New Roman" w:eastAsia="Arial Unicode MS" w:hAnsi="Times New Roman" w:cs="Times New Roman"/>
          <w:color w:val="000000"/>
          <w:sz w:val="28"/>
          <w:szCs w:val="28"/>
          <w:lang w:eastAsia="ru-RU"/>
        </w:rPr>
        <w:t xml:space="preserve"> -</w:t>
      </w:r>
      <w:r w:rsidRPr="00876C3B">
        <w:rPr>
          <w:rFonts w:ascii="Times New Roman" w:eastAsia="Arial Unicode MS" w:hAnsi="Times New Roman" w:cs="Times New Roman"/>
          <w:b/>
          <w:color w:val="000000"/>
          <w:sz w:val="28"/>
          <w:szCs w:val="28"/>
          <w:lang w:eastAsia="ru-RU"/>
        </w:rPr>
        <w:t xml:space="preserve"> 21</w:t>
      </w:r>
      <w:r w:rsidRPr="002302EB">
        <w:rPr>
          <w:rFonts w:ascii="Times New Roman" w:eastAsia="Arial Unicode MS" w:hAnsi="Times New Roman" w:cs="Times New Roman"/>
          <w:color w:val="000000"/>
          <w:sz w:val="28"/>
          <w:szCs w:val="28"/>
          <w:lang w:eastAsia="ru-RU"/>
        </w:rPr>
        <w:t xml:space="preserve"> постановлени</w:t>
      </w:r>
      <w:r>
        <w:rPr>
          <w:rFonts w:ascii="Times New Roman" w:eastAsia="Arial Unicode MS" w:hAnsi="Times New Roman" w:cs="Times New Roman"/>
          <w:color w:val="000000"/>
          <w:sz w:val="28"/>
          <w:szCs w:val="28"/>
          <w:lang w:eastAsia="ru-RU"/>
        </w:rPr>
        <w:t>е по ч.5</w:t>
      </w:r>
      <w:r w:rsidRPr="002302EB">
        <w:rPr>
          <w:rFonts w:ascii="Times New Roman" w:eastAsia="Arial Unicode MS" w:hAnsi="Times New Roman" w:cs="Times New Roman"/>
          <w:color w:val="000000"/>
          <w:sz w:val="28"/>
          <w:szCs w:val="28"/>
          <w:lang w:eastAsia="ru-RU"/>
        </w:rPr>
        <w:t xml:space="preserve"> ст.11.33 КоАП РФ;</w:t>
      </w:r>
    </w:p>
    <w:p w:rsidR="005C7D05" w:rsidRDefault="00876C3B" w:rsidP="00876C3B">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курение водителей при осуществлении перевозок на </w:t>
      </w:r>
      <w:r w:rsidRPr="00B177D5">
        <w:rPr>
          <w:rFonts w:ascii="Times New Roman" w:eastAsia="Arial Unicode MS" w:hAnsi="Times New Roman" w:cs="Times New Roman"/>
          <w:color w:val="000000"/>
          <w:sz w:val="28"/>
          <w:szCs w:val="28"/>
          <w:lang w:eastAsia="ru-RU"/>
        </w:rPr>
        <w:t>общественно</w:t>
      </w:r>
      <w:r>
        <w:rPr>
          <w:rFonts w:ascii="Times New Roman" w:eastAsia="Arial Unicode MS" w:hAnsi="Times New Roman" w:cs="Times New Roman"/>
          <w:color w:val="000000"/>
          <w:sz w:val="28"/>
          <w:szCs w:val="28"/>
          <w:lang w:eastAsia="ru-RU"/>
        </w:rPr>
        <w:t>м транспорте</w:t>
      </w:r>
      <w:r w:rsidRPr="00B177D5">
        <w:rPr>
          <w:rFonts w:ascii="Times New Roman" w:eastAsia="Arial Unicode MS" w:hAnsi="Times New Roman" w:cs="Times New Roman"/>
          <w:color w:val="000000"/>
          <w:sz w:val="28"/>
          <w:szCs w:val="28"/>
          <w:lang w:eastAsia="ru-RU"/>
        </w:rPr>
        <w:t xml:space="preserve"> городского и пригородного сообщения </w:t>
      </w:r>
      <w:r>
        <w:rPr>
          <w:rFonts w:ascii="Times New Roman" w:eastAsia="Arial Unicode MS" w:hAnsi="Times New Roman" w:cs="Times New Roman"/>
          <w:color w:val="000000"/>
          <w:sz w:val="28"/>
          <w:szCs w:val="28"/>
          <w:lang w:eastAsia="ru-RU"/>
        </w:rPr>
        <w:t>–</w:t>
      </w:r>
      <w:r w:rsidRPr="00876C3B">
        <w:rPr>
          <w:rFonts w:ascii="Times New Roman" w:eastAsia="Arial Unicode MS" w:hAnsi="Times New Roman" w:cs="Times New Roman"/>
          <w:b/>
          <w:color w:val="000000"/>
          <w:sz w:val="28"/>
          <w:szCs w:val="28"/>
          <w:lang w:eastAsia="ru-RU"/>
        </w:rPr>
        <w:t xml:space="preserve"> 20</w:t>
      </w:r>
      <w:r>
        <w:rPr>
          <w:rFonts w:ascii="Times New Roman" w:eastAsia="Arial Unicode MS" w:hAnsi="Times New Roman" w:cs="Times New Roman"/>
          <w:color w:val="000000"/>
          <w:sz w:val="28"/>
          <w:szCs w:val="28"/>
          <w:lang w:eastAsia="ru-RU"/>
        </w:rPr>
        <w:t xml:space="preserve"> постановлений по ч.1 </w:t>
      </w:r>
      <w:r w:rsidRPr="00B177D5">
        <w:rPr>
          <w:rFonts w:ascii="Times New Roman" w:eastAsia="Arial Unicode MS" w:hAnsi="Times New Roman" w:cs="Times New Roman"/>
          <w:color w:val="000000"/>
          <w:sz w:val="28"/>
          <w:szCs w:val="28"/>
          <w:lang w:eastAsia="ru-RU"/>
        </w:rPr>
        <w:t>ст.</w:t>
      </w:r>
      <w:r>
        <w:rPr>
          <w:rFonts w:ascii="Times New Roman" w:eastAsia="Arial Unicode MS" w:hAnsi="Times New Roman" w:cs="Times New Roman"/>
          <w:color w:val="000000"/>
          <w:sz w:val="28"/>
          <w:szCs w:val="28"/>
          <w:lang w:eastAsia="ru-RU"/>
        </w:rPr>
        <w:t xml:space="preserve">6.24 </w:t>
      </w:r>
      <w:r w:rsidRPr="00B177D5">
        <w:rPr>
          <w:rFonts w:ascii="Times New Roman" w:eastAsia="Arial Unicode MS" w:hAnsi="Times New Roman" w:cs="Times New Roman"/>
          <w:color w:val="000000"/>
          <w:sz w:val="28"/>
          <w:szCs w:val="28"/>
          <w:lang w:eastAsia="ru-RU"/>
        </w:rPr>
        <w:t>КоАП РФ;</w:t>
      </w:r>
    </w:p>
    <w:p w:rsidR="00915D27" w:rsidRPr="009C297C" w:rsidRDefault="003C7CEC" w:rsidP="009C297C">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№10</w:t>
      </w:r>
    </w:p>
    <w:p w:rsidR="00CD35F2" w:rsidRPr="003307B5" w:rsidRDefault="00CD35F2" w:rsidP="00CD35F2">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3307B5">
        <w:rPr>
          <w:rFonts w:ascii="Times New Roman" w:eastAsia="Arial Unicode MS" w:hAnsi="Times New Roman" w:cs="Times New Roman"/>
          <w:color w:val="000000"/>
          <w:sz w:val="28"/>
          <w:szCs w:val="28"/>
          <w:lang w:eastAsia="ru-RU"/>
        </w:rPr>
        <w:t xml:space="preserve">- нарушение Правил организованной перевозки группы детей автобусами – </w:t>
      </w:r>
      <w:r w:rsidRPr="00876C3B">
        <w:rPr>
          <w:rFonts w:ascii="Times New Roman" w:eastAsia="Arial Unicode MS" w:hAnsi="Times New Roman" w:cs="Times New Roman"/>
          <w:b/>
          <w:color w:val="000000"/>
          <w:sz w:val="28"/>
          <w:szCs w:val="28"/>
          <w:lang w:eastAsia="ru-RU"/>
        </w:rPr>
        <w:t>1</w:t>
      </w:r>
      <w:r w:rsidR="00B6629E" w:rsidRPr="00876C3B">
        <w:rPr>
          <w:rFonts w:ascii="Times New Roman" w:eastAsia="Arial Unicode MS" w:hAnsi="Times New Roman" w:cs="Times New Roman"/>
          <w:b/>
          <w:color w:val="000000"/>
          <w:sz w:val="28"/>
          <w:szCs w:val="28"/>
          <w:lang w:eastAsia="ru-RU"/>
        </w:rPr>
        <w:t>5</w:t>
      </w:r>
      <w:r w:rsidRPr="00876C3B">
        <w:rPr>
          <w:rFonts w:ascii="Times New Roman" w:eastAsia="Arial Unicode MS" w:hAnsi="Times New Roman" w:cs="Times New Roman"/>
          <w:b/>
          <w:color w:val="000000"/>
          <w:sz w:val="28"/>
          <w:szCs w:val="28"/>
          <w:lang w:eastAsia="ru-RU"/>
        </w:rPr>
        <w:t xml:space="preserve"> </w:t>
      </w:r>
      <w:r w:rsidRPr="003307B5">
        <w:rPr>
          <w:rFonts w:ascii="Times New Roman" w:eastAsia="Arial Unicode MS" w:hAnsi="Times New Roman" w:cs="Times New Roman"/>
          <w:color w:val="000000"/>
          <w:sz w:val="28"/>
          <w:szCs w:val="28"/>
          <w:lang w:eastAsia="ru-RU"/>
        </w:rPr>
        <w:t>постановлен</w:t>
      </w:r>
      <w:r w:rsidR="00876C3B">
        <w:rPr>
          <w:rFonts w:ascii="Times New Roman" w:eastAsia="Arial Unicode MS" w:hAnsi="Times New Roman" w:cs="Times New Roman"/>
          <w:color w:val="000000"/>
          <w:sz w:val="28"/>
          <w:szCs w:val="28"/>
          <w:lang w:eastAsia="ru-RU"/>
        </w:rPr>
        <w:t>ий по ч.4, ч.6 ст.12.23 КоАП РФ.</w:t>
      </w:r>
    </w:p>
    <w:p w:rsidR="00B177D5" w:rsidRDefault="00B177D5" w:rsidP="00482BD7">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p>
    <w:p w:rsidR="00482BD7" w:rsidRPr="003307B5" w:rsidRDefault="00876C3B" w:rsidP="00876C3B">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Кроме того, в 1 квартале 2025 года за </w:t>
      </w:r>
      <w:r w:rsidR="002302EB">
        <w:rPr>
          <w:rFonts w:ascii="Times New Roman" w:eastAsia="Arial Unicode MS" w:hAnsi="Times New Roman" w:cs="Times New Roman"/>
          <w:color w:val="000000"/>
          <w:sz w:val="28"/>
          <w:szCs w:val="28"/>
          <w:lang w:eastAsia="ru-RU"/>
        </w:rPr>
        <w:t>н</w:t>
      </w:r>
      <w:r w:rsidR="002302EB" w:rsidRPr="002302EB">
        <w:rPr>
          <w:rFonts w:ascii="Times New Roman" w:eastAsia="Arial Unicode MS" w:hAnsi="Times New Roman" w:cs="Times New Roman"/>
          <w:color w:val="000000"/>
          <w:sz w:val="28"/>
          <w:szCs w:val="28"/>
          <w:lang w:eastAsia="ru-RU"/>
        </w:rPr>
        <w:t>еуплат</w:t>
      </w:r>
      <w:r w:rsidR="00A5366E">
        <w:rPr>
          <w:rFonts w:ascii="Times New Roman" w:eastAsia="Arial Unicode MS" w:hAnsi="Times New Roman" w:cs="Times New Roman"/>
          <w:color w:val="000000"/>
          <w:sz w:val="28"/>
          <w:szCs w:val="28"/>
          <w:lang w:eastAsia="ru-RU"/>
        </w:rPr>
        <w:t>у</w:t>
      </w:r>
      <w:r w:rsidR="002302EB" w:rsidRPr="002302EB">
        <w:rPr>
          <w:rFonts w:ascii="Times New Roman" w:eastAsia="Arial Unicode MS" w:hAnsi="Times New Roman" w:cs="Times New Roman"/>
          <w:color w:val="000000"/>
          <w:sz w:val="28"/>
          <w:szCs w:val="28"/>
          <w:lang w:eastAsia="ru-RU"/>
        </w:rPr>
        <w:t xml:space="preserve"> административного штрафа в </w:t>
      </w:r>
      <w:r w:rsidR="002302EB">
        <w:rPr>
          <w:rFonts w:ascii="Times New Roman" w:eastAsia="Arial Unicode MS" w:hAnsi="Times New Roman" w:cs="Times New Roman"/>
          <w:color w:val="000000"/>
          <w:sz w:val="28"/>
          <w:szCs w:val="28"/>
          <w:lang w:eastAsia="ru-RU"/>
        </w:rPr>
        <w:t>установленный срок составлено</w:t>
      </w:r>
      <w:r w:rsidR="002302EB" w:rsidRPr="00876C3B">
        <w:rPr>
          <w:rFonts w:ascii="Times New Roman" w:eastAsia="Arial Unicode MS" w:hAnsi="Times New Roman" w:cs="Times New Roman"/>
          <w:b/>
          <w:color w:val="000000"/>
          <w:sz w:val="28"/>
          <w:szCs w:val="28"/>
          <w:lang w:eastAsia="ru-RU"/>
        </w:rPr>
        <w:t xml:space="preserve"> 237</w:t>
      </w:r>
      <w:r w:rsidR="002302EB">
        <w:rPr>
          <w:rFonts w:ascii="Times New Roman" w:eastAsia="Arial Unicode MS" w:hAnsi="Times New Roman" w:cs="Times New Roman"/>
          <w:color w:val="000000"/>
          <w:sz w:val="28"/>
          <w:szCs w:val="28"/>
          <w:lang w:eastAsia="ru-RU"/>
        </w:rPr>
        <w:t xml:space="preserve"> протоколов, из которых</w:t>
      </w:r>
      <w:r w:rsidR="002302EB" w:rsidRPr="00876C3B">
        <w:rPr>
          <w:rFonts w:ascii="Times New Roman" w:eastAsia="Arial Unicode MS" w:hAnsi="Times New Roman" w:cs="Times New Roman"/>
          <w:b/>
          <w:color w:val="000000"/>
          <w:sz w:val="28"/>
          <w:szCs w:val="28"/>
          <w:lang w:eastAsia="ru-RU"/>
        </w:rPr>
        <w:t xml:space="preserve"> 61</w:t>
      </w:r>
      <w:r w:rsidR="002302EB">
        <w:rPr>
          <w:rFonts w:ascii="Times New Roman" w:eastAsia="Arial Unicode MS" w:hAnsi="Times New Roman" w:cs="Times New Roman"/>
          <w:color w:val="000000"/>
          <w:sz w:val="28"/>
          <w:szCs w:val="28"/>
          <w:lang w:eastAsia="ru-RU"/>
        </w:rPr>
        <w:t xml:space="preserve"> протокол</w:t>
      </w:r>
      <w:r w:rsidR="00336841">
        <w:rPr>
          <w:rFonts w:ascii="Times New Roman" w:eastAsia="Arial Unicode MS" w:hAnsi="Times New Roman" w:cs="Times New Roman"/>
          <w:color w:val="000000"/>
          <w:sz w:val="28"/>
          <w:szCs w:val="28"/>
          <w:lang w:eastAsia="ru-RU"/>
        </w:rPr>
        <w:t> за</w:t>
      </w:r>
      <w:r w:rsidR="00336841" w:rsidRPr="00336841">
        <w:rPr>
          <w:rFonts w:ascii="Times New Roman" w:eastAsia="Arial Unicode MS" w:hAnsi="Times New Roman" w:cs="Times New Roman"/>
          <w:color w:val="000000"/>
          <w:sz w:val="28"/>
          <w:szCs w:val="28"/>
          <w:lang w:eastAsia="ru-RU"/>
        </w:rPr>
        <w:t xml:space="preserve"> неуплат</w:t>
      </w:r>
      <w:r w:rsidR="00336841">
        <w:rPr>
          <w:rFonts w:ascii="Times New Roman" w:eastAsia="Arial Unicode MS" w:hAnsi="Times New Roman" w:cs="Times New Roman"/>
          <w:color w:val="000000"/>
          <w:sz w:val="28"/>
          <w:szCs w:val="28"/>
          <w:lang w:eastAsia="ru-RU"/>
        </w:rPr>
        <w:t>у</w:t>
      </w:r>
      <w:r w:rsidR="00336841" w:rsidRPr="00336841">
        <w:rPr>
          <w:rFonts w:ascii="Times New Roman" w:eastAsia="Arial Unicode MS" w:hAnsi="Times New Roman" w:cs="Times New Roman"/>
          <w:color w:val="000000"/>
          <w:sz w:val="28"/>
          <w:szCs w:val="28"/>
          <w:lang w:eastAsia="ru-RU"/>
        </w:rPr>
        <w:t xml:space="preserve"> административного штрафа, назначенного за а</w:t>
      </w:r>
      <w:r w:rsidR="00336841">
        <w:rPr>
          <w:rFonts w:ascii="Times New Roman" w:eastAsia="Arial Unicode MS" w:hAnsi="Times New Roman" w:cs="Times New Roman"/>
          <w:color w:val="000000"/>
          <w:sz w:val="28"/>
          <w:szCs w:val="28"/>
          <w:lang w:eastAsia="ru-RU"/>
        </w:rPr>
        <w:t>дминистративное правонарушение, совершенны</w:t>
      </w:r>
      <w:r w:rsidR="00336841" w:rsidRPr="00336841">
        <w:rPr>
          <w:rFonts w:ascii="Times New Roman" w:eastAsia="Arial Unicode MS" w:hAnsi="Times New Roman" w:cs="Times New Roman"/>
          <w:color w:val="000000"/>
          <w:sz w:val="28"/>
          <w:szCs w:val="28"/>
          <w:lang w:eastAsia="ru-RU"/>
        </w:rPr>
        <w:t>е на транспортн</w:t>
      </w:r>
      <w:r w:rsidR="00336841">
        <w:rPr>
          <w:rFonts w:ascii="Times New Roman" w:eastAsia="Arial Unicode MS" w:hAnsi="Times New Roman" w:cs="Times New Roman"/>
          <w:color w:val="000000"/>
          <w:sz w:val="28"/>
          <w:szCs w:val="28"/>
          <w:lang w:eastAsia="ru-RU"/>
        </w:rPr>
        <w:t xml:space="preserve">ых </w:t>
      </w:r>
      <w:r w:rsidR="00336841" w:rsidRPr="00336841">
        <w:rPr>
          <w:rFonts w:ascii="Times New Roman" w:eastAsia="Arial Unicode MS" w:hAnsi="Times New Roman" w:cs="Times New Roman"/>
          <w:color w:val="000000"/>
          <w:sz w:val="28"/>
          <w:szCs w:val="28"/>
          <w:lang w:eastAsia="ru-RU"/>
        </w:rPr>
        <w:t>средств</w:t>
      </w:r>
      <w:r w:rsidR="00336841">
        <w:rPr>
          <w:rFonts w:ascii="Times New Roman" w:eastAsia="Arial Unicode MS" w:hAnsi="Times New Roman" w:cs="Times New Roman"/>
          <w:color w:val="000000"/>
          <w:sz w:val="28"/>
          <w:szCs w:val="28"/>
          <w:lang w:eastAsia="ru-RU"/>
        </w:rPr>
        <w:t>ах</w:t>
      </w:r>
      <w:r w:rsidR="00336841" w:rsidRPr="00336841">
        <w:rPr>
          <w:rFonts w:ascii="Times New Roman" w:eastAsia="Arial Unicode MS" w:hAnsi="Times New Roman" w:cs="Times New Roman"/>
          <w:color w:val="000000"/>
          <w:sz w:val="28"/>
          <w:szCs w:val="28"/>
          <w:lang w:eastAsia="ru-RU"/>
        </w:rPr>
        <w:t>, зарегистрированн</w:t>
      </w:r>
      <w:r w:rsidR="00336841">
        <w:rPr>
          <w:rFonts w:ascii="Times New Roman" w:eastAsia="Arial Unicode MS" w:hAnsi="Times New Roman" w:cs="Times New Roman"/>
          <w:color w:val="000000"/>
          <w:sz w:val="28"/>
          <w:szCs w:val="28"/>
          <w:lang w:eastAsia="ru-RU"/>
        </w:rPr>
        <w:t>ых</w:t>
      </w:r>
      <w:r w:rsidR="00336841" w:rsidRPr="00336841">
        <w:rPr>
          <w:rFonts w:ascii="Times New Roman" w:eastAsia="Arial Unicode MS" w:hAnsi="Times New Roman" w:cs="Times New Roman"/>
          <w:color w:val="000000"/>
          <w:sz w:val="28"/>
          <w:szCs w:val="28"/>
          <w:lang w:eastAsia="ru-RU"/>
        </w:rPr>
        <w:t xml:space="preserve"> в иностранном государстве</w:t>
      </w:r>
      <w:r w:rsidR="00336841">
        <w:rPr>
          <w:rFonts w:ascii="Times New Roman" w:eastAsia="Arial Unicode MS" w:hAnsi="Times New Roman" w:cs="Times New Roman"/>
          <w:color w:val="000000"/>
          <w:sz w:val="28"/>
          <w:szCs w:val="28"/>
          <w:lang w:eastAsia="ru-RU"/>
        </w:rPr>
        <w:t xml:space="preserve"> </w:t>
      </w:r>
      <w:r w:rsidR="002302EB">
        <w:rPr>
          <w:rFonts w:ascii="Times New Roman" w:eastAsia="Arial Unicode MS" w:hAnsi="Times New Roman" w:cs="Times New Roman"/>
          <w:color w:val="000000"/>
          <w:sz w:val="28"/>
          <w:szCs w:val="28"/>
          <w:lang w:eastAsia="ru-RU"/>
        </w:rPr>
        <w:t>рассмотрен</w:t>
      </w:r>
      <w:r w:rsidR="00336841">
        <w:rPr>
          <w:rFonts w:ascii="Times New Roman" w:eastAsia="Arial Unicode MS" w:hAnsi="Times New Roman" w:cs="Times New Roman"/>
          <w:color w:val="000000"/>
          <w:sz w:val="28"/>
          <w:szCs w:val="28"/>
          <w:lang w:eastAsia="ru-RU"/>
        </w:rPr>
        <w:t xml:space="preserve">ы </w:t>
      </w:r>
      <w:r w:rsidR="002302EB">
        <w:rPr>
          <w:rFonts w:ascii="Times New Roman" w:eastAsia="Arial Unicode MS" w:hAnsi="Times New Roman" w:cs="Times New Roman"/>
          <w:color w:val="000000"/>
          <w:sz w:val="28"/>
          <w:szCs w:val="28"/>
          <w:lang w:eastAsia="ru-RU"/>
        </w:rPr>
        <w:t xml:space="preserve">инспекторами Ространснадзора, </w:t>
      </w:r>
      <w:r w:rsidR="002302EB" w:rsidRPr="00876C3B">
        <w:rPr>
          <w:rFonts w:ascii="Times New Roman" w:eastAsia="Arial Unicode MS" w:hAnsi="Times New Roman" w:cs="Times New Roman"/>
          <w:b/>
          <w:color w:val="000000"/>
          <w:sz w:val="28"/>
          <w:szCs w:val="28"/>
          <w:lang w:eastAsia="ru-RU"/>
        </w:rPr>
        <w:t>176</w:t>
      </w:r>
      <w:r w:rsidR="002302EB">
        <w:rPr>
          <w:rFonts w:ascii="Times New Roman" w:eastAsia="Arial Unicode MS" w:hAnsi="Times New Roman" w:cs="Times New Roman"/>
          <w:color w:val="000000"/>
          <w:sz w:val="28"/>
          <w:szCs w:val="28"/>
          <w:lang w:eastAsia="ru-RU"/>
        </w:rPr>
        <w:t xml:space="preserve"> протоколов в отношении правонарушителей, зарегистрированных в Российской Федерации переданы для рассмотрения в судебные органы</w:t>
      </w:r>
      <w:r>
        <w:rPr>
          <w:rFonts w:ascii="Times New Roman" w:eastAsia="Arial Unicode MS" w:hAnsi="Times New Roman" w:cs="Times New Roman"/>
          <w:color w:val="000000"/>
          <w:sz w:val="28"/>
          <w:szCs w:val="28"/>
          <w:lang w:eastAsia="ru-RU"/>
        </w:rPr>
        <w:t>.</w:t>
      </w:r>
    </w:p>
    <w:p w:rsidR="00B74BF6" w:rsidRPr="003307B5" w:rsidRDefault="00B74BF6" w:rsidP="00E147D7">
      <w:pPr>
        <w:autoSpaceDE w:val="0"/>
        <w:autoSpaceDN w:val="0"/>
        <w:adjustRightInd w:val="0"/>
        <w:spacing w:after="0" w:line="240" w:lineRule="auto"/>
        <w:jc w:val="both"/>
        <w:rPr>
          <w:rFonts w:ascii="Times New Roman" w:eastAsia="Arial Unicode MS" w:hAnsi="Times New Roman" w:cs="Times New Roman"/>
          <w:color w:val="000000"/>
          <w:sz w:val="28"/>
          <w:szCs w:val="28"/>
          <w:lang w:eastAsia="ru-RU"/>
        </w:rPr>
      </w:pPr>
    </w:p>
    <w:p w:rsidR="00B74BF6" w:rsidRDefault="00B74BF6" w:rsidP="00B74BF6">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74BF6">
        <w:rPr>
          <w:rFonts w:ascii="Times New Roman" w:eastAsia="Times New Roman" w:hAnsi="Times New Roman" w:cs="Times New Roman"/>
          <w:b/>
          <w:sz w:val="28"/>
          <w:szCs w:val="28"/>
          <w:lang w:eastAsia="ru-RU"/>
        </w:rPr>
        <w:t>Рекомендации по соблюдению обязательных требований</w:t>
      </w:r>
    </w:p>
    <w:p w:rsidR="0043148A" w:rsidRDefault="0043148A" w:rsidP="00B74BF6">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147D7" w:rsidRPr="00B74BF6" w:rsidRDefault="003C7CEC" w:rsidP="00E147D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№11</w:t>
      </w:r>
    </w:p>
    <w:p w:rsidR="000C11F7" w:rsidRDefault="00CD35F2" w:rsidP="000C11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Arial Unicode MS" w:hAnsi="Times New Roman" w:cs="Arial Unicode MS"/>
          <w:color w:val="000000"/>
          <w:sz w:val="28"/>
          <w:szCs w:val="28"/>
          <w:lang w:eastAsia="ru-RU"/>
        </w:rPr>
        <w:t xml:space="preserve">Следует отметить, что после принятия </w:t>
      </w:r>
      <w:r w:rsidRPr="00A45706">
        <w:rPr>
          <w:rFonts w:ascii="Times New Roman" w:eastAsia="Times New Roman" w:hAnsi="Times New Roman" w:cs="Times New Roman"/>
          <w:sz w:val="28"/>
          <w:szCs w:val="28"/>
        </w:rPr>
        <w:t>31 июля 2020 г. дв</w:t>
      </w:r>
      <w:r>
        <w:rPr>
          <w:rFonts w:ascii="Times New Roman" w:eastAsia="Times New Roman" w:hAnsi="Times New Roman" w:cs="Times New Roman"/>
          <w:sz w:val="28"/>
          <w:szCs w:val="28"/>
        </w:rPr>
        <w:t>ух</w:t>
      </w:r>
      <w:r w:rsidRPr="00A45706">
        <w:rPr>
          <w:rFonts w:ascii="Times New Roman" w:eastAsia="Times New Roman" w:hAnsi="Times New Roman" w:cs="Times New Roman"/>
          <w:sz w:val="28"/>
          <w:szCs w:val="28"/>
        </w:rPr>
        <w:t xml:space="preserve"> Федеральных </w:t>
      </w:r>
      <w:proofErr w:type="gramStart"/>
      <w:r w:rsidRPr="00A45706">
        <w:rPr>
          <w:rFonts w:ascii="Times New Roman" w:eastAsia="Times New Roman" w:hAnsi="Times New Roman" w:cs="Times New Roman"/>
          <w:sz w:val="28"/>
          <w:szCs w:val="28"/>
        </w:rPr>
        <w:t>закон</w:t>
      </w:r>
      <w:r w:rsidR="00A5366E">
        <w:rPr>
          <w:rFonts w:ascii="Times New Roman" w:eastAsia="Times New Roman" w:hAnsi="Times New Roman" w:cs="Times New Roman"/>
          <w:sz w:val="28"/>
          <w:szCs w:val="28"/>
        </w:rPr>
        <w:t>ов</w:t>
      </w:r>
      <w:r w:rsidRPr="00A45706">
        <w:rPr>
          <w:rFonts w:ascii="Times New Roman" w:eastAsia="Times New Roman" w:hAnsi="Times New Roman" w:cs="Times New Roman"/>
          <w:sz w:val="28"/>
          <w:szCs w:val="28"/>
        </w:rPr>
        <w:t xml:space="preserve">  №</w:t>
      </w:r>
      <w:proofErr w:type="gramEnd"/>
      <w:r w:rsidRPr="00A45706">
        <w:rPr>
          <w:rFonts w:ascii="Times New Roman" w:eastAsia="Times New Roman" w:hAnsi="Times New Roman" w:cs="Times New Roman"/>
          <w:sz w:val="28"/>
          <w:szCs w:val="28"/>
        </w:rPr>
        <w:t xml:space="preserve"> 247-ФЗ "Об обязательных требованиях в Российской Федерации" и № 248-ФЗ "О государственном контроле (надзоре) и муниципальном контроле в</w:t>
      </w:r>
      <w:r>
        <w:rPr>
          <w:rFonts w:ascii="Times New Roman" w:eastAsia="Times New Roman" w:hAnsi="Times New Roman" w:cs="Times New Roman"/>
          <w:sz w:val="28"/>
          <w:szCs w:val="28"/>
        </w:rPr>
        <w:t xml:space="preserve"> Российской Федерации", существенно изменился</w:t>
      </w:r>
      <w:r w:rsidRPr="00A45706">
        <w:rPr>
          <w:rFonts w:ascii="Times New Roman" w:eastAsia="Times New Roman" w:hAnsi="Times New Roman" w:cs="Times New Roman"/>
          <w:sz w:val="28"/>
          <w:szCs w:val="28"/>
        </w:rPr>
        <w:t xml:space="preserve"> по</w:t>
      </w:r>
      <w:r w:rsidR="00DC29C6">
        <w:rPr>
          <w:rFonts w:ascii="Times New Roman" w:eastAsia="Times New Roman" w:hAnsi="Times New Roman" w:cs="Times New Roman"/>
          <w:sz w:val="28"/>
          <w:szCs w:val="28"/>
        </w:rPr>
        <w:t>дход к обязательным требованиям</w:t>
      </w:r>
      <w:r w:rsidRPr="00A45706">
        <w:rPr>
          <w:rFonts w:ascii="Times New Roman" w:eastAsia="Times New Roman" w:hAnsi="Times New Roman" w:cs="Times New Roman"/>
          <w:sz w:val="28"/>
          <w:szCs w:val="28"/>
        </w:rPr>
        <w:t>.</w:t>
      </w:r>
    </w:p>
    <w:p w:rsidR="000C11F7" w:rsidRDefault="000C11F7" w:rsidP="000C11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11F7">
        <w:rPr>
          <w:rFonts w:ascii="Times New Roman" w:eastAsia="Times New Roman" w:hAnsi="Times New Roman" w:cs="Times New Roman"/>
          <w:sz w:val="28"/>
          <w:szCs w:val="28"/>
        </w:rPr>
        <w:t xml:space="preserve">Основной </w:t>
      </w:r>
      <w:r w:rsidRPr="00A5366E">
        <w:rPr>
          <w:rFonts w:ascii="Times New Roman" w:eastAsia="Times New Roman" w:hAnsi="Times New Roman" w:cs="Times New Roman"/>
          <w:sz w:val="28"/>
          <w:szCs w:val="28"/>
        </w:rPr>
        <w:t>целью</w:t>
      </w:r>
      <w:r w:rsidR="00A5366E" w:rsidRPr="00A5366E">
        <w:rPr>
          <w:rFonts w:ascii="Times New Roman" w:hAnsi="Times New Roman" w:cs="Times New Roman"/>
          <w:sz w:val="28"/>
          <w:szCs w:val="28"/>
        </w:rPr>
        <w:t>, так называемой,</w:t>
      </w:r>
      <w:r w:rsidR="00A5366E">
        <w:t xml:space="preserve"> </w:t>
      </w:r>
      <w:r w:rsidRPr="00A5366E">
        <w:rPr>
          <w:rFonts w:ascii="Times New Roman" w:hAnsi="Times New Roman" w:cs="Times New Roman"/>
          <w:sz w:val="28"/>
          <w:szCs w:val="28"/>
        </w:rPr>
        <w:t>«</w:t>
      </w:r>
      <w:r w:rsidRPr="000C11F7">
        <w:rPr>
          <w:rFonts w:ascii="Times New Roman" w:eastAsia="Times New Roman" w:hAnsi="Times New Roman" w:cs="Times New Roman"/>
          <w:sz w:val="28"/>
          <w:szCs w:val="28"/>
        </w:rPr>
        <w:t>Регуляторн</w:t>
      </w:r>
      <w:r>
        <w:rPr>
          <w:rFonts w:ascii="Times New Roman" w:eastAsia="Times New Roman" w:hAnsi="Times New Roman" w:cs="Times New Roman"/>
          <w:sz w:val="28"/>
          <w:szCs w:val="28"/>
        </w:rPr>
        <w:t>ой гильотины»</w:t>
      </w:r>
      <w:r w:rsidRPr="000C11F7">
        <w:rPr>
          <w:rFonts w:ascii="Times New Roman" w:eastAsia="Times New Roman" w:hAnsi="Times New Roman" w:cs="Times New Roman"/>
          <w:sz w:val="28"/>
          <w:szCs w:val="28"/>
        </w:rPr>
        <w:t xml:space="preserve"> яви</w:t>
      </w:r>
      <w:r>
        <w:rPr>
          <w:rFonts w:ascii="Times New Roman" w:eastAsia="Times New Roman" w:hAnsi="Times New Roman" w:cs="Times New Roman"/>
          <w:sz w:val="28"/>
          <w:szCs w:val="28"/>
        </w:rPr>
        <w:t xml:space="preserve">лось </w:t>
      </w:r>
      <w:r w:rsidRPr="000C11F7">
        <w:rPr>
          <w:rFonts w:ascii="Times New Roman" w:eastAsia="Times New Roman" w:hAnsi="Times New Roman" w:cs="Times New Roman"/>
          <w:sz w:val="28"/>
          <w:szCs w:val="28"/>
        </w:rPr>
        <w:t xml:space="preserve">формирование современной, адекватной требованиям времени и технологического развития, эффективной системы </w:t>
      </w:r>
      <w:r w:rsidR="00DC29C6">
        <w:rPr>
          <w:rFonts w:ascii="Times New Roman" w:eastAsia="Times New Roman" w:hAnsi="Times New Roman" w:cs="Times New Roman"/>
          <w:sz w:val="28"/>
          <w:szCs w:val="28"/>
        </w:rPr>
        <w:t>обязательных требований</w:t>
      </w:r>
      <w:r w:rsidRPr="000C11F7">
        <w:rPr>
          <w:rFonts w:ascii="Times New Roman" w:eastAsia="Times New Roman" w:hAnsi="Times New Roman" w:cs="Times New Roman"/>
          <w:sz w:val="28"/>
          <w:szCs w:val="28"/>
        </w:rPr>
        <w:t xml:space="preserve">. </w:t>
      </w:r>
    </w:p>
    <w:p w:rsidR="000C11F7" w:rsidRDefault="000C11F7" w:rsidP="000C11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11F7">
        <w:rPr>
          <w:rFonts w:ascii="Times New Roman" w:eastAsia="Times New Roman" w:hAnsi="Times New Roman" w:cs="Times New Roman"/>
          <w:sz w:val="28"/>
          <w:szCs w:val="28"/>
        </w:rPr>
        <w:t xml:space="preserve">Подавляющее большинство обязательных требований были скорректированы, многие отменены.  </w:t>
      </w:r>
    </w:p>
    <w:p w:rsidR="00CD35F2" w:rsidRPr="00A45706" w:rsidRDefault="000C11F7" w:rsidP="00CD35F2">
      <w:pPr>
        <w:autoSpaceDE w:val="0"/>
        <w:autoSpaceDN w:val="0"/>
        <w:adjustRightInd w:val="0"/>
        <w:spacing w:after="0" w:line="240" w:lineRule="auto"/>
        <w:ind w:firstLine="709"/>
        <w:jc w:val="both"/>
        <w:rPr>
          <w:rFonts w:ascii="Times New Roman" w:eastAsia="Arial Unicode MS" w:hAnsi="Times New Roman" w:cs="Arial Unicode MS"/>
          <w:color w:val="000000"/>
          <w:sz w:val="28"/>
          <w:szCs w:val="26"/>
        </w:rPr>
      </w:pPr>
      <w:r>
        <w:rPr>
          <w:rFonts w:ascii="Times New Roman" w:eastAsia="Arial Unicode MS" w:hAnsi="Times New Roman" w:cs="Arial Unicode MS"/>
          <w:color w:val="000000"/>
          <w:sz w:val="28"/>
          <w:szCs w:val="26"/>
        </w:rPr>
        <w:t>Закон</w:t>
      </w:r>
      <w:r w:rsidR="00CD35F2" w:rsidRPr="00A45706">
        <w:rPr>
          <w:rFonts w:ascii="Times New Roman" w:eastAsia="Arial Unicode MS" w:hAnsi="Times New Roman" w:cs="Arial Unicode MS"/>
          <w:color w:val="000000"/>
          <w:sz w:val="28"/>
          <w:szCs w:val="26"/>
          <w:lang w:val="ru"/>
        </w:rPr>
        <w:t xml:space="preserve"> №247</w:t>
      </w:r>
      <w:r w:rsidR="00CD35F2" w:rsidRPr="00A45706">
        <w:rPr>
          <w:rFonts w:ascii="Times New Roman" w:eastAsia="Arial Unicode MS" w:hAnsi="Times New Roman" w:cs="Arial Unicode MS"/>
          <w:color w:val="000000"/>
          <w:sz w:val="28"/>
          <w:szCs w:val="26"/>
          <w:lang w:val="ru"/>
        </w:rPr>
        <w:noBreakHyphen/>
        <w:t xml:space="preserve">ФЗ </w:t>
      </w:r>
      <w:r w:rsidRPr="00A45706">
        <w:rPr>
          <w:rFonts w:ascii="Times New Roman" w:eastAsia="Arial Unicode MS" w:hAnsi="Times New Roman" w:cs="Arial Unicode MS"/>
          <w:color w:val="000000"/>
          <w:sz w:val="28"/>
          <w:szCs w:val="26"/>
        </w:rPr>
        <w:t>вв</w:t>
      </w:r>
      <w:r>
        <w:rPr>
          <w:rFonts w:ascii="Times New Roman" w:eastAsia="Arial Unicode MS" w:hAnsi="Times New Roman" w:cs="Arial Unicode MS"/>
          <w:color w:val="000000"/>
          <w:sz w:val="28"/>
          <w:szCs w:val="26"/>
        </w:rPr>
        <w:t>ёл</w:t>
      </w:r>
      <w:r w:rsidRPr="00A45706">
        <w:rPr>
          <w:rFonts w:ascii="Times New Roman" w:eastAsia="Arial Unicode MS" w:hAnsi="Times New Roman" w:cs="Arial Unicode MS"/>
          <w:color w:val="000000"/>
          <w:sz w:val="28"/>
          <w:szCs w:val="26"/>
          <w:lang w:val="ru"/>
        </w:rPr>
        <w:t xml:space="preserve"> правило</w:t>
      </w:r>
      <w:r w:rsidR="00CD35F2" w:rsidRPr="00A45706">
        <w:rPr>
          <w:rFonts w:ascii="Times New Roman" w:eastAsia="Arial Unicode MS" w:hAnsi="Times New Roman" w:cs="Arial Unicode MS"/>
          <w:color w:val="000000"/>
          <w:sz w:val="28"/>
          <w:szCs w:val="26"/>
          <w:lang w:val="ru"/>
        </w:rPr>
        <w:t>, что любые новые обязательные требования должны вступать в силу либо с 1 марта, либо с 1 сентября соответствующего года, но не ранее чем по истечении 90 дней после дня их официального опубликования.</w:t>
      </w:r>
      <w:r w:rsidR="00CD35F2" w:rsidRPr="00A45706">
        <w:rPr>
          <w:rFonts w:ascii="Times New Roman" w:eastAsia="Arial Unicode MS" w:hAnsi="Times New Roman" w:cs="Arial Unicode MS"/>
          <w:color w:val="000000"/>
          <w:sz w:val="28"/>
          <w:szCs w:val="24"/>
          <w:lang w:val="ru" w:eastAsia="ru-RU"/>
        </w:rPr>
        <w:t xml:space="preserve"> </w:t>
      </w:r>
    </w:p>
    <w:p w:rsidR="00CD35F2" w:rsidRDefault="00CD35F2" w:rsidP="00CD35F2">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45706">
        <w:rPr>
          <w:rFonts w:ascii="Times New Roman" w:eastAsia="Arial Unicode MS" w:hAnsi="Times New Roman" w:cs="Times New Roman"/>
          <w:sz w:val="28"/>
          <w:szCs w:val="28"/>
          <w:lang w:eastAsia="ru-RU"/>
        </w:rPr>
        <w:t xml:space="preserve">Кроме того, большинство подзаконных актов с обязательными требованиями теперь должны действовать </w:t>
      </w:r>
      <w:hyperlink r:id="rId4" w:history="1">
        <w:r w:rsidRPr="00A45706">
          <w:rPr>
            <w:rFonts w:ascii="Times New Roman" w:eastAsia="Arial Unicode MS" w:hAnsi="Times New Roman" w:cs="Times New Roman"/>
            <w:sz w:val="28"/>
            <w:szCs w:val="28"/>
            <w:lang w:eastAsia="ru-RU"/>
          </w:rPr>
          <w:t>максимум 6 лет</w:t>
        </w:r>
      </w:hyperlink>
      <w:r w:rsidRPr="00A45706">
        <w:rPr>
          <w:rFonts w:ascii="Times New Roman" w:eastAsia="Arial Unicode MS" w:hAnsi="Times New Roman" w:cs="Times New Roman"/>
          <w:sz w:val="28"/>
          <w:szCs w:val="28"/>
          <w:lang w:eastAsia="ru-RU"/>
        </w:rPr>
        <w:t xml:space="preserve"> со дня вступления в силу. Срок </w:t>
      </w:r>
      <w:hyperlink r:id="rId5" w:history="1">
        <w:r w:rsidRPr="00A45706">
          <w:rPr>
            <w:rFonts w:ascii="Times New Roman" w:eastAsia="Arial Unicode MS" w:hAnsi="Times New Roman" w:cs="Times New Roman"/>
            <w:sz w:val="28"/>
            <w:szCs w:val="28"/>
            <w:lang w:eastAsia="ru-RU"/>
          </w:rPr>
          <w:t>могут продлить</w:t>
        </w:r>
      </w:hyperlink>
      <w:r w:rsidRPr="00A45706">
        <w:rPr>
          <w:rFonts w:ascii="Times New Roman" w:eastAsia="Arial Unicode MS" w:hAnsi="Times New Roman" w:cs="Times New Roman"/>
          <w:sz w:val="28"/>
          <w:szCs w:val="28"/>
          <w:lang w:eastAsia="ru-RU"/>
        </w:rPr>
        <w:t xml:space="preserve"> еще не более чем на 6 лет.</w:t>
      </w:r>
    </w:p>
    <w:p w:rsidR="00B722AE" w:rsidRPr="00B722AE" w:rsidRDefault="00B722AE" w:rsidP="00B722AE">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Были скорректированы даже требования, который действовали многие годы без существенных изменений, например, с</w:t>
      </w:r>
      <w:r w:rsidRPr="00B722AE">
        <w:rPr>
          <w:rFonts w:ascii="Times New Roman" w:eastAsia="Arial Unicode MS" w:hAnsi="Times New Roman" w:cs="Times New Roman"/>
          <w:sz w:val="28"/>
          <w:szCs w:val="28"/>
          <w:lang w:eastAsia="ru-RU"/>
        </w:rPr>
        <w:t xml:space="preserve"> 1 сентября 2023 года нач</w:t>
      </w:r>
      <w:r>
        <w:rPr>
          <w:rFonts w:ascii="Times New Roman" w:eastAsia="Arial Unicode MS" w:hAnsi="Times New Roman" w:cs="Times New Roman"/>
          <w:sz w:val="28"/>
          <w:szCs w:val="28"/>
          <w:lang w:eastAsia="ru-RU"/>
        </w:rPr>
        <w:t xml:space="preserve">ал </w:t>
      </w:r>
      <w:r w:rsidRPr="00B722AE">
        <w:rPr>
          <w:rFonts w:ascii="Times New Roman" w:eastAsia="Arial Unicode MS" w:hAnsi="Times New Roman" w:cs="Times New Roman"/>
          <w:sz w:val="28"/>
          <w:szCs w:val="28"/>
          <w:lang w:eastAsia="ru-RU"/>
        </w:rPr>
        <w:t xml:space="preserve">действовать новый Перечень неисправностей и условий, при которых запрещается эксплуатация </w:t>
      </w:r>
      <w:r w:rsidRPr="00B722AE">
        <w:rPr>
          <w:rFonts w:ascii="Times New Roman" w:eastAsia="Arial Unicode MS" w:hAnsi="Times New Roman" w:cs="Times New Roman"/>
          <w:sz w:val="28"/>
          <w:szCs w:val="28"/>
          <w:lang w:eastAsia="ru-RU"/>
        </w:rPr>
        <w:lastRenderedPageBreak/>
        <w:t>транспортных средств</w:t>
      </w:r>
      <w:r>
        <w:rPr>
          <w:rFonts w:ascii="Times New Roman" w:eastAsia="Arial Unicode MS" w:hAnsi="Times New Roman" w:cs="Times New Roman"/>
          <w:sz w:val="28"/>
          <w:szCs w:val="28"/>
          <w:lang w:eastAsia="ru-RU"/>
        </w:rPr>
        <w:t>. Н</w:t>
      </w:r>
      <w:r w:rsidRPr="00B722AE">
        <w:rPr>
          <w:rFonts w:ascii="Times New Roman" w:eastAsia="Arial Unicode MS" w:hAnsi="Times New Roman" w:cs="Times New Roman"/>
          <w:sz w:val="28"/>
          <w:szCs w:val="28"/>
          <w:lang w:eastAsia="ru-RU"/>
        </w:rPr>
        <w:t xml:space="preserve">овый перечень </w:t>
      </w:r>
      <w:r>
        <w:rPr>
          <w:rFonts w:ascii="Times New Roman" w:eastAsia="Arial Unicode MS" w:hAnsi="Times New Roman" w:cs="Times New Roman"/>
          <w:sz w:val="28"/>
          <w:szCs w:val="28"/>
          <w:lang w:eastAsia="ru-RU"/>
        </w:rPr>
        <w:t xml:space="preserve">был </w:t>
      </w:r>
      <w:r w:rsidRPr="00B722AE">
        <w:rPr>
          <w:rFonts w:ascii="Times New Roman" w:eastAsia="Arial Unicode MS" w:hAnsi="Times New Roman" w:cs="Times New Roman"/>
          <w:sz w:val="28"/>
          <w:szCs w:val="28"/>
          <w:lang w:eastAsia="ru-RU"/>
        </w:rPr>
        <w:t>полностью переработан и приведён</w:t>
      </w:r>
      <w:r>
        <w:rPr>
          <w:rFonts w:ascii="Times New Roman" w:eastAsia="Arial Unicode MS" w:hAnsi="Times New Roman" w:cs="Times New Roman"/>
          <w:sz w:val="28"/>
          <w:szCs w:val="28"/>
          <w:lang w:eastAsia="ru-RU"/>
        </w:rPr>
        <w:t xml:space="preserve"> в соответствие с терминологией и</w:t>
      </w:r>
      <w:r w:rsidRPr="00B722AE">
        <w:rPr>
          <w:rFonts w:ascii="Times New Roman" w:eastAsia="Arial Unicode MS" w:hAnsi="Times New Roman" w:cs="Times New Roman"/>
          <w:sz w:val="28"/>
          <w:szCs w:val="28"/>
          <w:lang w:eastAsia="ru-RU"/>
        </w:rPr>
        <w:t xml:space="preserve"> </w:t>
      </w:r>
      <w:r w:rsidR="007F4826" w:rsidRPr="00B722AE">
        <w:rPr>
          <w:rFonts w:ascii="Times New Roman" w:eastAsia="Arial Unicode MS" w:hAnsi="Times New Roman" w:cs="Times New Roman"/>
          <w:sz w:val="28"/>
          <w:szCs w:val="28"/>
          <w:lang w:eastAsia="ru-RU"/>
        </w:rPr>
        <w:t>положениями Технического</w:t>
      </w:r>
      <w:r w:rsidRPr="00B722AE">
        <w:rPr>
          <w:rFonts w:ascii="Times New Roman" w:eastAsia="Arial Unicode MS" w:hAnsi="Times New Roman" w:cs="Times New Roman"/>
          <w:sz w:val="28"/>
          <w:szCs w:val="28"/>
          <w:lang w:eastAsia="ru-RU"/>
        </w:rPr>
        <w:t xml:space="preserve"> регламента Таможенного союза "О безопасности</w:t>
      </w:r>
      <w:r>
        <w:rPr>
          <w:rFonts w:ascii="Times New Roman" w:eastAsia="Arial Unicode MS" w:hAnsi="Times New Roman" w:cs="Times New Roman"/>
          <w:sz w:val="28"/>
          <w:szCs w:val="28"/>
          <w:lang w:eastAsia="ru-RU"/>
        </w:rPr>
        <w:t xml:space="preserve"> колесных транспортных средств". П</w:t>
      </w:r>
      <w:r w:rsidRPr="00B722AE">
        <w:rPr>
          <w:rFonts w:ascii="Times New Roman" w:eastAsia="Arial Unicode MS" w:hAnsi="Times New Roman" w:cs="Times New Roman"/>
          <w:sz w:val="28"/>
          <w:szCs w:val="28"/>
          <w:lang w:eastAsia="ru-RU"/>
        </w:rPr>
        <w:t>о каждой неисправности включенной в Перечень указаны способы её выявления и диагностирования. Также новый Перечень учитывается наличие систем автомобилей, которые ранее небыли включены, например:</w:t>
      </w:r>
    </w:p>
    <w:p w:rsidR="00B722AE" w:rsidRPr="00B722AE" w:rsidRDefault="00B722AE" w:rsidP="00B722AE">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B722AE">
        <w:rPr>
          <w:rFonts w:ascii="Times New Roman" w:eastAsia="Arial Unicode MS" w:hAnsi="Times New Roman" w:cs="Times New Roman"/>
          <w:sz w:val="28"/>
          <w:szCs w:val="28"/>
          <w:lang w:eastAsia="ru-RU"/>
        </w:rPr>
        <w:t>- антиблокировочная тормозная система, предусмотренная изготовителем транспортного средства в эксплуатационной документации, неисправна. Указанная неисправность выявляется с помощью светового индикатора мониторинга рабочего состояния антиблокировочной тормозной системы;</w:t>
      </w:r>
    </w:p>
    <w:p w:rsidR="00B722AE" w:rsidRPr="00B722AE" w:rsidRDefault="00B722AE" w:rsidP="00B722AE">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sidRPr="00B722AE">
        <w:rPr>
          <w:rFonts w:ascii="Times New Roman" w:eastAsia="Arial Unicode MS" w:hAnsi="Times New Roman" w:cs="Times New Roman"/>
          <w:sz w:val="28"/>
          <w:szCs w:val="28"/>
          <w:lang w:eastAsia="ru-RU"/>
        </w:rPr>
        <w:t>- неисправны средства сигнализации и контроля тормозных систем;</w:t>
      </w:r>
    </w:p>
    <w:p w:rsidR="00B722AE" w:rsidRPr="00B722AE" w:rsidRDefault="00B722AE" w:rsidP="00B722AE">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B722AE">
        <w:rPr>
          <w:rFonts w:ascii="Times New Roman" w:eastAsia="Arial Unicode MS" w:hAnsi="Times New Roman" w:cs="Times New Roman"/>
          <w:sz w:val="28"/>
          <w:szCs w:val="28"/>
          <w:lang w:eastAsia="ru-RU"/>
        </w:rPr>
        <w:t xml:space="preserve">- неисправна автоматическая система корректировки угла </w:t>
      </w:r>
      <w:r w:rsidR="00DC29C6">
        <w:rPr>
          <w:rFonts w:ascii="Times New Roman" w:eastAsia="Arial Unicode MS" w:hAnsi="Times New Roman" w:cs="Times New Roman"/>
          <w:sz w:val="28"/>
          <w:szCs w:val="28"/>
          <w:lang w:eastAsia="ru-RU"/>
        </w:rPr>
        <w:t>наклона фар.</w:t>
      </w:r>
    </w:p>
    <w:p w:rsidR="00B722AE" w:rsidRPr="00915D27" w:rsidRDefault="003C7CEC" w:rsidP="00915D2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№12</w:t>
      </w:r>
    </w:p>
    <w:p w:rsidR="00B722AE" w:rsidRPr="00B722AE" w:rsidRDefault="00B722AE" w:rsidP="00B722AE">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Pr="00B722AE">
        <w:rPr>
          <w:rFonts w:ascii="Times New Roman" w:eastAsia="Arial Unicode MS" w:hAnsi="Times New Roman" w:cs="Times New Roman"/>
          <w:sz w:val="28"/>
          <w:szCs w:val="28"/>
          <w:lang w:eastAsia="ru-RU"/>
        </w:rPr>
        <w:t xml:space="preserve">Также </w:t>
      </w:r>
      <w:r>
        <w:rPr>
          <w:rFonts w:ascii="Times New Roman" w:eastAsia="Arial Unicode MS" w:hAnsi="Times New Roman" w:cs="Times New Roman"/>
          <w:sz w:val="28"/>
          <w:szCs w:val="28"/>
          <w:lang w:eastAsia="ru-RU"/>
        </w:rPr>
        <w:t xml:space="preserve">были </w:t>
      </w:r>
      <w:r w:rsidRPr="00B722AE">
        <w:rPr>
          <w:rFonts w:ascii="Times New Roman" w:eastAsia="Arial Unicode MS" w:hAnsi="Times New Roman" w:cs="Times New Roman"/>
          <w:sz w:val="28"/>
          <w:szCs w:val="28"/>
          <w:lang w:eastAsia="ru-RU"/>
        </w:rPr>
        <w:t xml:space="preserve">введены </w:t>
      </w:r>
      <w:r w:rsidR="00A5366E">
        <w:rPr>
          <w:rFonts w:ascii="Times New Roman" w:eastAsia="Arial Unicode MS" w:hAnsi="Times New Roman" w:cs="Times New Roman"/>
          <w:sz w:val="28"/>
          <w:szCs w:val="28"/>
          <w:lang w:eastAsia="ru-RU"/>
        </w:rPr>
        <w:t>новые требования к укомплектованности</w:t>
      </w:r>
      <w:r w:rsidRPr="00B722AE">
        <w:rPr>
          <w:rFonts w:ascii="Times New Roman" w:eastAsia="Arial Unicode MS" w:hAnsi="Times New Roman" w:cs="Times New Roman"/>
          <w:sz w:val="28"/>
          <w:szCs w:val="28"/>
          <w:lang w:eastAsia="ru-RU"/>
        </w:rPr>
        <w:t xml:space="preserve"> транспортных средств, например:</w:t>
      </w:r>
    </w:p>
    <w:p w:rsidR="00B722AE" w:rsidRPr="00B722AE" w:rsidRDefault="00B722AE" w:rsidP="00B722AE">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B722AE">
        <w:rPr>
          <w:rFonts w:ascii="Times New Roman" w:eastAsia="Arial Unicode MS" w:hAnsi="Times New Roman" w:cs="Times New Roman"/>
          <w:sz w:val="28"/>
          <w:szCs w:val="28"/>
          <w:lang w:eastAsia="ru-RU"/>
        </w:rPr>
        <w:t>- На транспортном средстве категорий M 2 и M 3, использующем в качестве топлива сжиженный нефтяной газ или компримированный природный газ, не нанесены опознавательные знаки (</w:t>
      </w:r>
      <w:r w:rsidRPr="007F4826">
        <w:rPr>
          <w:rFonts w:ascii="Times New Roman" w:eastAsia="Arial Unicode MS" w:hAnsi="Times New Roman" w:cs="Times New Roman"/>
          <w:i/>
          <w:sz w:val="28"/>
          <w:szCs w:val="28"/>
          <w:lang w:eastAsia="ru-RU"/>
        </w:rPr>
        <w:t>в виде ромба зеленого цвета с каймой белого цвета, в середине которого располагаются буквы "СНГ" или "КПГ" высотой более 25 миллиметров и шириной букв более 4 миллиметров и который имеет горизонтальную диагональ 110 - 150 миллиметров и вертикальную диагональ 80 - 110 миллиметров и ширину каймы 4 - 6 миллиметров</w:t>
      </w:r>
      <w:r w:rsidRPr="00B722AE">
        <w:rPr>
          <w:rFonts w:ascii="Times New Roman" w:eastAsia="Arial Unicode MS" w:hAnsi="Times New Roman" w:cs="Times New Roman"/>
          <w:sz w:val="28"/>
          <w:szCs w:val="28"/>
          <w:lang w:eastAsia="ru-RU"/>
        </w:rPr>
        <w:t>). Указанные опознавательные знаки не размещены спереди и сзади, а также по правому борту транспортного средства снаружи дверей.</w:t>
      </w:r>
    </w:p>
    <w:p w:rsidR="00DC29C6" w:rsidRDefault="00DC29C6" w:rsidP="00DC29C6">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Это лишь один пример корректировки обязательных требований.</w:t>
      </w:r>
    </w:p>
    <w:p w:rsidR="00B722AE" w:rsidRDefault="00DC29C6" w:rsidP="00B722AE">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Также м</w:t>
      </w:r>
      <w:r w:rsidR="00B722AE">
        <w:rPr>
          <w:rFonts w:ascii="Times New Roman" w:eastAsia="Arial Unicode MS" w:hAnsi="Times New Roman" w:cs="Times New Roman"/>
          <w:sz w:val="28"/>
          <w:szCs w:val="28"/>
          <w:lang w:eastAsia="ru-RU"/>
        </w:rPr>
        <w:t xml:space="preserve">ногие обязательные требования были дополнены и скорректированы с учетом развития </w:t>
      </w:r>
      <w:proofErr w:type="spellStart"/>
      <w:r w:rsidR="00B722AE">
        <w:rPr>
          <w:rFonts w:ascii="Times New Roman" w:eastAsia="Arial Unicode MS" w:hAnsi="Times New Roman" w:cs="Times New Roman"/>
          <w:sz w:val="28"/>
          <w:szCs w:val="28"/>
          <w:lang w:eastAsia="ru-RU"/>
        </w:rPr>
        <w:t>цифровизации</w:t>
      </w:r>
      <w:proofErr w:type="spellEnd"/>
      <w:r w:rsidR="00B722AE">
        <w:rPr>
          <w:rFonts w:ascii="Times New Roman" w:eastAsia="Arial Unicode MS" w:hAnsi="Times New Roman" w:cs="Times New Roman"/>
          <w:sz w:val="28"/>
          <w:szCs w:val="28"/>
          <w:lang w:eastAsia="ru-RU"/>
        </w:rPr>
        <w:t>.</w:t>
      </w:r>
    </w:p>
    <w:p w:rsidR="00585FF3" w:rsidRDefault="00B722AE" w:rsidP="00DC29C6">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Например, с </w:t>
      </w:r>
      <w:r w:rsidRPr="00B722AE">
        <w:rPr>
          <w:rFonts w:ascii="Times New Roman" w:eastAsia="Arial Unicode MS" w:hAnsi="Times New Roman" w:cs="Times New Roman"/>
          <w:sz w:val="28"/>
          <w:szCs w:val="28"/>
          <w:lang w:eastAsia="ru-RU"/>
        </w:rPr>
        <w:t xml:space="preserve">1 сентября 2023 года </w:t>
      </w:r>
      <w:r>
        <w:rPr>
          <w:rFonts w:ascii="Times New Roman" w:eastAsia="Arial Unicode MS" w:hAnsi="Times New Roman" w:cs="Times New Roman"/>
          <w:sz w:val="28"/>
          <w:szCs w:val="28"/>
          <w:lang w:eastAsia="ru-RU"/>
        </w:rPr>
        <w:t xml:space="preserve">были </w:t>
      </w:r>
      <w:r w:rsidRPr="00B722AE">
        <w:rPr>
          <w:rFonts w:ascii="Times New Roman" w:eastAsia="Arial Unicode MS" w:hAnsi="Times New Roman" w:cs="Times New Roman"/>
          <w:sz w:val="28"/>
          <w:szCs w:val="28"/>
          <w:lang w:eastAsia="ru-RU"/>
        </w:rPr>
        <w:t>обновл</w:t>
      </w:r>
      <w:r>
        <w:rPr>
          <w:rFonts w:ascii="Times New Roman" w:eastAsia="Arial Unicode MS" w:hAnsi="Times New Roman" w:cs="Times New Roman"/>
          <w:sz w:val="28"/>
          <w:szCs w:val="28"/>
          <w:lang w:eastAsia="ru-RU"/>
        </w:rPr>
        <w:t>ены</w:t>
      </w:r>
      <w:r w:rsidRPr="00B722AE">
        <w:rPr>
          <w:rFonts w:ascii="Times New Roman" w:eastAsia="Arial Unicode MS" w:hAnsi="Times New Roman" w:cs="Times New Roman"/>
          <w:sz w:val="28"/>
          <w:szCs w:val="28"/>
          <w:lang w:eastAsia="ru-RU"/>
        </w:rPr>
        <w:t xml:space="preserve"> состав сведений путевого листа, порядок </w:t>
      </w:r>
      <w:r w:rsidR="00585FF3">
        <w:rPr>
          <w:rFonts w:ascii="Times New Roman" w:eastAsia="Arial Unicode MS" w:hAnsi="Times New Roman" w:cs="Times New Roman"/>
          <w:sz w:val="28"/>
          <w:szCs w:val="28"/>
          <w:lang w:eastAsia="ru-RU"/>
        </w:rPr>
        <w:t>его оформления или формирования, предусматривающий в том числе возможность оформления</w:t>
      </w:r>
      <w:r w:rsidRPr="00B722AE">
        <w:rPr>
          <w:rFonts w:ascii="Times New Roman" w:eastAsia="Arial Unicode MS" w:hAnsi="Times New Roman" w:cs="Times New Roman"/>
          <w:sz w:val="28"/>
          <w:szCs w:val="28"/>
          <w:lang w:eastAsia="ru-RU"/>
        </w:rPr>
        <w:t xml:space="preserve"> электронного путевого листа</w:t>
      </w:r>
      <w:r w:rsidR="00585FF3">
        <w:rPr>
          <w:rFonts w:ascii="Times New Roman" w:eastAsia="Arial Unicode MS" w:hAnsi="Times New Roman" w:cs="Times New Roman"/>
          <w:sz w:val="28"/>
          <w:szCs w:val="28"/>
          <w:lang w:eastAsia="ru-RU"/>
        </w:rPr>
        <w:t>.</w:t>
      </w:r>
    </w:p>
    <w:p w:rsidR="00585FF3" w:rsidRDefault="00585FF3" w:rsidP="00585FF3">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Совершенствование законодательства </w:t>
      </w:r>
      <w:r w:rsidR="00CD0678">
        <w:rPr>
          <w:rFonts w:ascii="Times New Roman" w:eastAsia="Arial Unicode MS" w:hAnsi="Times New Roman" w:cs="Times New Roman"/>
          <w:sz w:val="28"/>
          <w:szCs w:val="28"/>
          <w:lang w:eastAsia="ru-RU"/>
        </w:rPr>
        <w:t>направленного</w:t>
      </w:r>
      <w:r>
        <w:rPr>
          <w:rFonts w:ascii="Times New Roman" w:eastAsia="Arial Unicode MS" w:hAnsi="Times New Roman" w:cs="Times New Roman"/>
          <w:sz w:val="28"/>
          <w:szCs w:val="28"/>
          <w:lang w:eastAsia="ru-RU"/>
        </w:rPr>
        <w:t xml:space="preserve"> на его актуализацию в</w:t>
      </w:r>
      <w:r w:rsidR="00CD0678">
        <w:rPr>
          <w:rFonts w:ascii="Times New Roman" w:eastAsia="Arial Unicode MS" w:hAnsi="Times New Roman" w:cs="Times New Roman"/>
          <w:sz w:val="28"/>
          <w:szCs w:val="28"/>
          <w:lang w:eastAsia="ru-RU"/>
        </w:rPr>
        <w:t xml:space="preserve"> со</w:t>
      </w:r>
      <w:r w:rsidR="00D75D6A">
        <w:rPr>
          <w:rFonts w:ascii="Times New Roman" w:eastAsia="Arial Unicode MS" w:hAnsi="Times New Roman" w:cs="Times New Roman"/>
          <w:sz w:val="28"/>
          <w:szCs w:val="28"/>
          <w:lang w:eastAsia="ru-RU"/>
        </w:rPr>
        <w:t>временных условиях продолжается, поэтому важно отслеживать те изменения, которые происходят.</w:t>
      </w:r>
    </w:p>
    <w:p w:rsidR="007F4826" w:rsidRDefault="00D75D6A" w:rsidP="00D75D6A">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МТУ Ространснадзора по СФО ежеквартально проводит публичные обсуждения правоприменительной практики, на </w:t>
      </w:r>
      <w:r w:rsidR="007F4826">
        <w:rPr>
          <w:rFonts w:ascii="Times New Roman" w:eastAsia="Arial Unicode MS" w:hAnsi="Times New Roman" w:cs="Times New Roman"/>
          <w:sz w:val="28"/>
          <w:szCs w:val="28"/>
          <w:lang w:eastAsia="ru-RU"/>
        </w:rPr>
        <w:t>которых доводит</w:t>
      </w:r>
      <w:r>
        <w:rPr>
          <w:rFonts w:ascii="Times New Roman" w:eastAsia="Arial Unicode MS" w:hAnsi="Times New Roman" w:cs="Times New Roman"/>
          <w:sz w:val="28"/>
          <w:szCs w:val="28"/>
          <w:lang w:eastAsia="ru-RU"/>
        </w:rPr>
        <w:t xml:space="preserve"> нов</w:t>
      </w:r>
      <w:r w:rsidR="007F4826">
        <w:rPr>
          <w:rFonts w:ascii="Times New Roman" w:eastAsia="Arial Unicode MS" w:hAnsi="Times New Roman" w:cs="Times New Roman"/>
          <w:sz w:val="28"/>
          <w:szCs w:val="28"/>
          <w:lang w:eastAsia="ru-RU"/>
        </w:rPr>
        <w:t>ые требования законодательства. Сегодня в повестке также предусмотрен доклад с данной темой.</w:t>
      </w:r>
    </w:p>
    <w:p w:rsidR="00D75D6A" w:rsidRPr="00A5366E" w:rsidRDefault="007F4826" w:rsidP="007F4826">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П</w:t>
      </w:r>
      <w:r w:rsidR="00D75D6A">
        <w:rPr>
          <w:rFonts w:ascii="Times New Roman" w:eastAsia="Arial Unicode MS" w:hAnsi="Times New Roman" w:cs="Times New Roman"/>
          <w:sz w:val="28"/>
          <w:szCs w:val="28"/>
          <w:lang w:eastAsia="ru-RU"/>
        </w:rPr>
        <w:t xml:space="preserve">риглашаем Вас и в дальнейшем для участия в таких мероприятиях, что бы быть в </w:t>
      </w:r>
      <w:bookmarkStart w:id="3" w:name="_GoBack"/>
      <w:bookmarkEnd w:id="3"/>
      <w:r w:rsidR="00D75D6A" w:rsidRPr="00A5366E">
        <w:rPr>
          <w:rFonts w:ascii="Times New Roman" w:eastAsia="Arial Unicode MS" w:hAnsi="Times New Roman" w:cs="Times New Roman"/>
          <w:sz w:val="28"/>
          <w:szCs w:val="28"/>
          <w:lang w:eastAsia="ru-RU"/>
        </w:rPr>
        <w:t xml:space="preserve">курсе о происходящих изменениях в нормативной правовой базе. </w:t>
      </w:r>
    </w:p>
    <w:p w:rsidR="00A5366E" w:rsidRDefault="007F4826" w:rsidP="00A5366E">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5366E">
        <w:rPr>
          <w:rFonts w:ascii="Times New Roman" w:eastAsia="Arial Unicode MS" w:hAnsi="Times New Roman" w:cs="Times New Roman"/>
          <w:sz w:val="28"/>
          <w:szCs w:val="28"/>
          <w:lang w:eastAsia="ru-RU"/>
        </w:rPr>
        <w:t>Кроме того,</w:t>
      </w:r>
      <w:r w:rsidR="00D75D6A" w:rsidRPr="00A5366E">
        <w:rPr>
          <w:rFonts w:ascii="Times New Roman" w:eastAsia="Arial Unicode MS" w:hAnsi="Times New Roman" w:cs="Times New Roman"/>
          <w:sz w:val="28"/>
          <w:szCs w:val="28"/>
          <w:lang w:eastAsia="ru-RU"/>
        </w:rPr>
        <w:t xml:space="preserve"> Вы всегда можете обратится в Управление для проведения таких профилактических мероприятий как консультирование или проведение профилактического визита.</w:t>
      </w:r>
      <w:r w:rsidR="00A5366E" w:rsidRPr="00A5366E">
        <w:rPr>
          <w:rFonts w:ascii="Times New Roman" w:eastAsia="Arial Unicode MS" w:hAnsi="Times New Roman" w:cs="Times New Roman"/>
          <w:sz w:val="28"/>
          <w:szCs w:val="28"/>
          <w:lang w:eastAsia="ru-RU"/>
        </w:rPr>
        <w:t xml:space="preserve"> В случае возникновения необходимости для проведения профилактического визита рекомендую Вам обратится в Территориальные отделы Управления, где Вам предоставят</w:t>
      </w:r>
      <w:r w:rsidR="00A5366E">
        <w:rPr>
          <w:rFonts w:ascii="Times New Roman" w:eastAsia="Arial Unicode MS" w:hAnsi="Times New Roman" w:cs="Times New Roman"/>
          <w:sz w:val="28"/>
          <w:szCs w:val="28"/>
          <w:lang w:eastAsia="ru-RU"/>
        </w:rPr>
        <w:t xml:space="preserve"> подробную консультацию по порядку организации данного мероприятия. </w:t>
      </w:r>
    </w:p>
    <w:p w:rsidR="00E147D7" w:rsidRPr="00E147D7" w:rsidRDefault="00E147D7" w:rsidP="00E147D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w:t>
      </w:r>
      <w:r w:rsidR="003C7CEC">
        <w:rPr>
          <w:rFonts w:ascii="Times New Roman" w:eastAsia="Times New Roman" w:hAnsi="Times New Roman" w:cs="Times New Roman"/>
          <w:b/>
          <w:sz w:val="28"/>
          <w:szCs w:val="28"/>
          <w:lang w:eastAsia="ru-RU"/>
        </w:rPr>
        <w:t>3</w:t>
      </w:r>
    </w:p>
    <w:p w:rsidR="00E147D7" w:rsidRPr="00123B3B" w:rsidRDefault="00E147D7" w:rsidP="00123B3B">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Ространснадзором в целях оказания методической помощи перевозкам </w:t>
      </w:r>
      <w:r w:rsidR="00123B3B">
        <w:rPr>
          <w:rFonts w:ascii="Times New Roman" w:eastAsia="Arial Unicode MS" w:hAnsi="Times New Roman" w:cs="Times New Roman"/>
          <w:sz w:val="28"/>
          <w:szCs w:val="28"/>
          <w:lang w:eastAsia="ru-RU"/>
        </w:rPr>
        <w:t xml:space="preserve">были разработаны </w:t>
      </w:r>
      <w:r w:rsidR="00123B3B">
        <w:rPr>
          <w:rFonts w:ascii="Times New Roman" w:eastAsia="Times New Roman" w:hAnsi="Times New Roman" w:cs="Times New Roman"/>
          <w:b/>
          <w:sz w:val="28"/>
          <w:szCs w:val="28"/>
          <w:lang w:eastAsia="ru-RU"/>
        </w:rPr>
        <w:t>методические пособия</w:t>
      </w:r>
      <w:r w:rsidRPr="003F77EA">
        <w:rPr>
          <w:rFonts w:ascii="Times New Roman" w:eastAsia="Times New Roman" w:hAnsi="Times New Roman" w:cs="Times New Roman"/>
          <w:b/>
          <w:sz w:val="28"/>
          <w:szCs w:val="28"/>
          <w:lang w:eastAsia="ru-RU"/>
        </w:rPr>
        <w:t>:</w:t>
      </w:r>
    </w:p>
    <w:p w:rsidR="00E147D7" w:rsidRPr="003F77EA" w:rsidRDefault="00E147D7" w:rsidP="00E147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7EA">
        <w:rPr>
          <w:rFonts w:ascii="Times New Roman" w:eastAsia="Times New Roman" w:hAnsi="Times New Roman" w:cs="Times New Roman"/>
          <w:sz w:val="28"/>
          <w:szCs w:val="28"/>
          <w:lang w:eastAsia="ru-RU"/>
        </w:rPr>
        <w:lastRenderedPageBreak/>
        <w:t>1) «Руководство по соблюдению обязательных требований норм режима труда и отдыха водителей (в части времени управления транспортным средством и времени отдыха)».</w:t>
      </w:r>
    </w:p>
    <w:p w:rsidR="00E147D7" w:rsidRPr="003F77EA" w:rsidRDefault="00E147D7" w:rsidP="009C29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7EA">
        <w:rPr>
          <w:rFonts w:ascii="Times New Roman" w:eastAsia="Times New Roman" w:hAnsi="Times New Roman" w:cs="Times New Roman"/>
          <w:sz w:val="28"/>
          <w:szCs w:val="28"/>
          <w:lang w:eastAsia="ru-RU"/>
        </w:rPr>
        <w:t>Данное Руководство учитывает все обязательные требования в данной области и дает практические наглядные рекомендации по их соблюдению.</w:t>
      </w:r>
    </w:p>
    <w:p w:rsidR="00E147D7" w:rsidRPr="00915D27" w:rsidRDefault="003C7CEC" w:rsidP="00915D27">
      <w:pPr>
        <w:shd w:val="clear" w:color="auto" w:fill="FFFFFF"/>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14</w:t>
      </w:r>
    </w:p>
    <w:p w:rsidR="003C7CEC" w:rsidRPr="003F77EA" w:rsidRDefault="00E147D7" w:rsidP="003C7C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7EA">
        <w:rPr>
          <w:rFonts w:ascii="Times New Roman" w:eastAsia="Times New Roman" w:hAnsi="Times New Roman" w:cs="Times New Roman"/>
          <w:sz w:val="28"/>
          <w:szCs w:val="28"/>
          <w:lang w:eastAsia="ru-RU"/>
        </w:rPr>
        <w:t>2) Также Ространснадзором разработано «Руководство по соблюдению обязательных требований по организации перевозки групп детей автобусами».</w:t>
      </w:r>
    </w:p>
    <w:p w:rsidR="00E147D7" w:rsidRDefault="00E147D7" w:rsidP="00E147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7EA">
        <w:rPr>
          <w:rFonts w:ascii="Times New Roman" w:eastAsia="Times New Roman" w:hAnsi="Times New Roman" w:cs="Times New Roman"/>
          <w:sz w:val="28"/>
          <w:szCs w:val="28"/>
          <w:lang w:eastAsia="ru-RU"/>
        </w:rPr>
        <w:t xml:space="preserve">Данное Руководство подробно обобщает все требования, предъявляемые </w:t>
      </w:r>
      <w:proofErr w:type="gramStart"/>
      <w:r w:rsidRPr="003F77EA">
        <w:rPr>
          <w:rFonts w:ascii="Times New Roman" w:eastAsia="Times New Roman" w:hAnsi="Times New Roman" w:cs="Times New Roman"/>
          <w:sz w:val="28"/>
          <w:szCs w:val="28"/>
          <w:lang w:eastAsia="ru-RU"/>
        </w:rPr>
        <w:t>к  организованным</w:t>
      </w:r>
      <w:proofErr w:type="gramEnd"/>
      <w:r w:rsidRPr="003F77EA">
        <w:rPr>
          <w:rFonts w:ascii="Times New Roman" w:eastAsia="Times New Roman" w:hAnsi="Times New Roman" w:cs="Times New Roman"/>
          <w:sz w:val="28"/>
          <w:szCs w:val="28"/>
          <w:lang w:eastAsia="ru-RU"/>
        </w:rPr>
        <w:t xml:space="preserve">  перевозкам  групп детей автобусами. С указанием наиболее характерных нарушений, примеров, рекомендаций по соблюдению обязательных требований с разъяснением установленной ответственности за их нарушение. </w:t>
      </w:r>
    </w:p>
    <w:p w:rsidR="003C7CEC" w:rsidRPr="003C7CEC" w:rsidRDefault="003C7CEC" w:rsidP="003C7CEC">
      <w:pPr>
        <w:shd w:val="clear" w:color="auto" w:fill="FFFFFF"/>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15</w:t>
      </w:r>
    </w:p>
    <w:p w:rsidR="00E147D7" w:rsidRDefault="00E147D7" w:rsidP="00E147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7EA">
        <w:rPr>
          <w:rFonts w:ascii="Times New Roman" w:eastAsia="Times New Roman" w:hAnsi="Times New Roman" w:cs="Times New Roman"/>
          <w:sz w:val="28"/>
          <w:szCs w:val="28"/>
          <w:lang w:eastAsia="ru-RU"/>
        </w:rPr>
        <w:t xml:space="preserve">Полагаю, данное Руководство будет полезно не только перевозчикам, но и организаторам </w:t>
      </w:r>
      <w:proofErr w:type="gramStart"/>
      <w:r w:rsidRPr="003F77EA">
        <w:rPr>
          <w:rFonts w:ascii="Times New Roman" w:eastAsia="Times New Roman" w:hAnsi="Times New Roman" w:cs="Times New Roman"/>
          <w:sz w:val="28"/>
          <w:szCs w:val="28"/>
          <w:lang w:eastAsia="ru-RU"/>
        </w:rPr>
        <w:t>перевозкам  групп</w:t>
      </w:r>
      <w:proofErr w:type="gramEnd"/>
      <w:r w:rsidRPr="003F77EA">
        <w:rPr>
          <w:rFonts w:ascii="Times New Roman" w:eastAsia="Times New Roman" w:hAnsi="Times New Roman" w:cs="Times New Roman"/>
          <w:sz w:val="28"/>
          <w:szCs w:val="28"/>
          <w:lang w:eastAsia="ru-RU"/>
        </w:rPr>
        <w:t xml:space="preserve"> детей автобусами.</w:t>
      </w:r>
    </w:p>
    <w:p w:rsidR="00E147D7" w:rsidRDefault="00E147D7" w:rsidP="00123B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7EA">
        <w:rPr>
          <w:rFonts w:ascii="Times New Roman" w:eastAsia="Times New Roman" w:hAnsi="Times New Roman" w:cs="Times New Roman"/>
          <w:sz w:val="28"/>
          <w:szCs w:val="28"/>
          <w:lang w:eastAsia="ru-RU"/>
        </w:rPr>
        <w:t xml:space="preserve">Указанные Руководства, </w:t>
      </w:r>
      <w:proofErr w:type="gramStart"/>
      <w:r w:rsidRPr="003F77EA">
        <w:rPr>
          <w:rFonts w:ascii="Times New Roman" w:eastAsia="Times New Roman" w:hAnsi="Times New Roman" w:cs="Times New Roman"/>
          <w:sz w:val="28"/>
          <w:szCs w:val="28"/>
          <w:lang w:eastAsia="ru-RU"/>
        </w:rPr>
        <w:t>размещены  на</w:t>
      </w:r>
      <w:proofErr w:type="gramEnd"/>
      <w:r w:rsidRPr="003F77EA">
        <w:rPr>
          <w:rFonts w:ascii="Times New Roman" w:eastAsia="Times New Roman" w:hAnsi="Times New Roman" w:cs="Times New Roman"/>
          <w:sz w:val="28"/>
          <w:szCs w:val="28"/>
          <w:lang w:eastAsia="ru-RU"/>
        </w:rPr>
        <w:t xml:space="preserve"> странице МТУ Ространснадзора по СФО на официальном сайте </w:t>
      </w:r>
      <w:proofErr w:type="spellStart"/>
      <w:r w:rsidRPr="003F77EA">
        <w:rPr>
          <w:rFonts w:ascii="Times New Roman" w:eastAsia="Times New Roman" w:hAnsi="Times New Roman" w:cs="Times New Roman"/>
          <w:sz w:val="28"/>
          <w:szCs w:val="28"/>
          <w:lang w:eastAsia="ru-RU"/>
        </w:rPr>
        <w:t>Ростраснадзора</w:t>
      </w:r>
      <w:proofErr w:type="spellEnd"/>
      <w:r w:rsidRPr="003F77EA">
        <w:rPr>
          <w:rFonts w:ascii="Times New Roman" w:eastAsia="Times New Roman" w:hAnsi="Times New Roman" w:cs="Times New Roman"/>
          <w:sz w:val="28"/>
          <w:szCs w:val="28"/>
          <w:lang w:eastAsia="ru-RU"/>
        </w:rPr>
        <w:t xml:space="preserve"> в подразделе «</w:t>
      </w:r>
      <w:r w:rsidR="00123B3B" w:rsidRPr="00123B3B">
        <w:rPr>
          <w:rFonts w:ascii="Times New Roman" w:eastAsia="Times New Roman" w:hAnsi="Times New Roman" w:cs="Times New Roman"/>
          <w:sz w:val="28"/>
          <w:szCs w:val="28"/>
          <w:lang w:eastAsia="ru-RU"/>
        </w:rPr>
        <w:t>Административные регламенты Госавтодорнадзора</w:t>
      </w:r>
      <w:r w:rsidRPr="003F77EA">
        <w:rPr>
          <w:rFonts w:ascii="Times New Roman" w:eastAsia="Times New Roman" w:hAnsi="Times New Roman" w:cs="Times New Roman"/>
          <w:sz w:val="28"/>
          <w:szCs w:val="28"/>
          <w:lang w:eastAsia="ru-RU"/>
        </w:rPr>
        <w:t>» раздела «Д</w:t>
      </w:r>
      <w:r w:rsidR="00123B3B">
        <w:rPr>
          <w:rFonts w:ascii="Times New Roman" w:eastAsia="Times New Roman" w:hAnsi="Times New Roman" w:cs="Times New Roman"/>
          <w:sz w:val="28"/>
          <w:szCs w:val="28"/>
          <w:lang w:eastAsia="ru-RU"/>
        </w:rPr>
        <w:t>окументы</w:t>
      </w:r>
      <w:r w:rsidRPr="003F77EA">
        <w:rPr>
          <w:rFonts w:ascii="Times New Roman" w:eastAsia="Times New Roman" w:hAnsi="Times New Roman" w:cs="Times New Roman"/>
          <w:sz w:val="28"/>
          <w:szCs w:val="28"/>
          <w:lang w:eastAsia="ru-RU"/>
        </w:rPr>
        <w:t>», где Вы с ними всегда сможете ознакомиться.</w:t>
      </w:r>
    </w:p>
    <w:p w:rsidR="00E147D7" w:rsidRPr="003C7CEC" w:rsidRDefault="003C7CEC" w:rsidP="003C7CEC">
      <w:pPr>
        <w:shd w:val="clear" w:color="auto" w:fill="FFFFFF"/>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16</w:t>
      </w:r>
    </w:p>
    <w:p w:rsidR="00907C31" w:rsidRPr="00E147D7" w:rsidRDefault="00D75D6A" w:rsidP="00E147D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Однако, все же основная нагрузка и </w:t>
      </w:r>
      <w:r w:rsidR="007F4826">
        <w:rPr>
          <w:rFonts w:ascii="Times New Roman" w:eastAsia="Arial Unicode MS" w:hAnsi="Times New Roman" w:cs="Times New Roman"/>
          <w:sz w:val="28"/>
          <w:szCs w:val="28"/>
          <w:lang w:eastAsia="ru-RU"/>
        </w:rPr>
        <w:t xml:space="preserve">прежде всего </w:t>
      </w:r>
      <w:r>
        <w:rPr>
          <w:rFonts w:ascii="Times New Roman" w:eastAsia="Arial Unicode MS" w:hAnsi="Times New Roman" w:cs="Times New Roman"/>
          <w:sz w:val="28"/>
          <w:szCs w:val="28"/>
          <w:lang w:eastAsia="ru-RU"/>
        </w:rPr>
        <w:t xml:space="preserve">ответственность по </w:t>
      </w:r>
      <w:r w:rsidR="00CD35F2" w:rsidRPr="00A45706">
        <w:rPr>
          <w:rFonts w:ascii="Times New Roman" w:eastAsia="Arial Unicode MS" w:hAnsi="Times New Roman" w:cs="Times New Roman"/>
          <w:sz w:val="28"/>
          <w:szCs w:val="28"/>
          <w:lang w:eastAsia="ru-RU"/>
        </w:rPr>
        <w:t>анализ</w:t>
      </w:r>
      <w:r>
        <w:rPr>
          <w:rFonts w:ascii="Times New Roman" w:eastAsia="Arial Unicode MS" w:hAnsi="Times New Roman" w:cs="Times New Roman"/>
          <w:sz w:val="28"/>
          <w:szCs w:val="28"/>
          <w:lang w:eastAsia="ru-RU"/>
        </w:rPr>
        <w:t>у</w:t>
      </w:r>
      <w:r w:rsidR="00CD35F2" w:rsidRPr="00A45706">
        <w:rPr>
          <w:rFonts w:ascii="Times New Roman" w:eastAsia="Arial Unicode MS" w:hAnsi="Times New Roman" w:cs="Times New Roman"/>
          <w:sz w:val="28"/>
          <w:szCs w:val="28"/>
          <w:lang w:eastAsia="ru-RU"/>
        </w:rPr>
        <w:t xml:space="preserve"> нормативных правовых актов,</w:t>
      </w:r>
      <w:r>
        <w:rPr>
          <w:rFonts w:ascii="Times New Roman" w:eastAsia="Arial Unicode MS" w:hAnsi="Times New Roman" w:cs="Times New Roman"/>
          <w:sz w:val="28"/>
          <w:szCs w:val="28"/>
          <w:lang w:eastAsia="ru-RU"/>
        </w:rPr>
        <w:t xml:space="preserve"> которые устанавливают обязательные требования, в целях их исполнения, а также проведение необходимых</w:t>
      </w:r>
      <w:r w:rsidR="00CD35F2" w:rsidRPr="00A45706">
        <w:rPr>
          <w:rFonts w:ascii="Times New Roman" w:eastAsia="Arial Unicode MS" w:hAnsi="Times New Roman" w:cs="Times New Roman"/>
          <w:sz w:val="28"/>
          <w:szCs w:val="28"/>
          <w:lang w:eastAsia="ru-RU"/>
        </w:rPr>
        <w:t xml:space="preserve"> корректиров</w:t>
      </w:r>
      <w:r>
        <w:rPr>
          <w:rFonts w:ascii="Times New Roman" w:eastAsia="Arial Unicode MS" w:hAnsi="Times New Roman" w:cs="Times New Roman"/>
          <w:sz w:val="28"/>
          <w:szCs w:val="28"/>
          <w:lang w:eastAsia="ru-RU"/>
        </w:rPr>
        <w:t xml:space="preserve">ок в связи с происходящими изменениями в законодательстве лежит </w:t>
      </w:r>
      <w:r w:rsidR="00E5597F">
        <w:rPr>
          <w:rFonts w:ascii="Times New Roman" w:eastAsia="Arial Unicode MS" w:hAnsi="Times New Roman" w:cs="Times New Roman"/>
          <w:sz w:val="28"/>
          <w:szCs w:val="28"/>
          <w:lang w:eastAsia="ru-RU"/>
        </w:rPr>
        <w:t>на перевозчиках</w:t>
      </w:r>
      <w:r>
        <w:rPr>
          <w:rFonts w:ascii="Times New Roman" w:eastAsia="Arial Unicode MS" w:hAnsi="Times New Roman" w:cs="Times New Roman"/>
          <w:sz w:val="28"/>
          <w:szCs w:val="28"/>
          <w:lang w:eastAsia="ru-RU"/>
        </w:rPr>
        <w:t>.</w:t>
      </w:r>
    </w:p>
    <w:p w:rsidR="00E5597F" w:rsidRDefault="007F4826" w:rsidP="00E5597F">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При этом хотел обратить внимание, что одной из частых причин </w:t>
      </w:r>
      <w:r w:rsidR="00E5597F">
        <w:rPr>
          <w:rFonts w:ascii="Times New Roman" w:eastAsia="Arial Unicode MS" w:hAnsi="Times New Roman" w:cs="Times New Roman"/>
          <w:sz w:val="28"/>
          <w:szCs w:val="28"/>
          <w:lang w:eastAsia="ru-RU"/>
        </w:rPr>
        <w:t>объяснени</w:t>
      </w:r>
      <w:r>
        <w:rPr>
          <w:rFonts w:ascii="Times New Roman" w:eastAsia="Arial Unicode MS" w:hAnsi="Times New Roman" w:cs="Times New Roman"/>
          <w:sz w:val="28"/>
          <w:szCs w:val="28"/>
          <w:lang w:eastAsia="ru-RU"/>
        </w:rPr>
        <w:t>я</w:t>
      </w:r>
      <w:r w:rsidR="00E5597F">
        <w:rPr>
          <w:rFonts w:ascii="Times New Roman" w:eastAsia="Arial Unicode MS" w:hAnsi="Times New Roman" w:cs="Times New Roman"/>
          <w:sz w:val="28"/>
          <w:szCs w:val="28"/>
          <w:lang w:eastAsia="ru-RU"/>
        </w:rPr>
        <w:t xml:space="preserve"> правонарушителей о причинах нарушения обязательных требований </w:t>
      </w:r>
      <w:r>
        <w:rPr>
          <w:rFonts w:ascii="Times New Roman" w:eastAsia="Arial Unicode MS" w:hAnsi="Times New Roman" w:cs="Times New Roman"/>
          <w:sz w:val="28"/>
          <w:szCs w:val="28"/>
          <w:lang w:eastAsia="ru-RU"/>
        </w:rPr>
        <w:t>является незнание</w:t>
      </w:r>
      <w:r w:rsidR="00E5597F" w:rsidRPr="00E5597F">
        <w:rPr>
          <w:rFonts w:ascii="Times New Roman" w:eastAsia="Arial Unicode MS" w:hAnsi="Times New Roman" w:cs="Times New Roman"/>
          <w:sz w:val="28"/>
          <w:szCs w:val="28"/>
          <w:lang w:eastAsia="ru-RU"/>
        </w:rPr>
        <w:t xml:space="preserve"> или не понимания перевозчиками как правильно организовать работу направленную на обеспечение безопасности дорожного движения, что в свою очередь приводит не только к наложению штрафных санкций, но и может явиться причиной ДТП.</w:t>
      </w:r>
    </w:p>
    <w:p w:rsidR="000C11F7" w:rsidRDefault="00E5597F" w:rsidP="00CD35F2">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В связи с чем, хотел бы отдельно остановится на одном важном и основополагающем обязательном требовании, которое как раз и направлено на решение данной задачи. </w:t>
      </w:r>
    </w:p>
    <w:p w:rsidR="00123B3B" w:rsidRPr="00123B3B" w:rsidRDefault="00915D27" w:rsidP="00123B3B">
      <w:pPr>
        <w:shd w:val="clear" w:color="auto" w:fill="FFFFFF"/>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17</w:t>
      </w:r>
    </w:p>
    <w:p w:rsidR="00E5597F" w:rsidRPr="00075B6F" w:rsidRDefault="00E5597F" w:rsidP="00E5597F">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В соответствии с  пунктом 2 статьи 20 Федерального</w:t>
      </w:r>
      <w:r w:rsidRPr="00E5597F">
        <w:rPr>
          <w:rFonts w:ascii="Times New Roman" w:eastAsia="Arial Unicode MS" w:hAnsi="Times New Roman" w:cs="Times New Roman"/>
          <w:sz w:val="28"/>
          <w:szCs w:val="28"/>
          <w:lang w:eastAsia="ru-RU"/>
        </w:rPr>
        <w:t xml:space="preserve"> закон</w:t>
      </w:r>
      <w:r>
        <w:rPr>
          <w:rFonts w:ascii="Times New Roman" w:eastAsia="Arial Unicode MS" w:hAnsi="Times New Roman" w:cs="Times New Roman"/>
          <w:sz w:val="28"/>
          <w:szCs w:val="28"/>
          <w:lang w:eastAsia="ru-RU"/>
        </w:rPr>
        <w:t>а</w:t>
      </w:r>
      <w:r w:rsidRPr="00E5597F">
        <w:rPr>
          <w:rFonts w:ascii="Times New Roman" w:eastAsia="Arial Unicode MS" w:hAnsi="Times New Roman" w:cs="Times New Roman"/>
          <w:sz w:val="28"/>
          <w:szCs w:val="28"/>
          <w:lang w:eastAsia="ru-RU"/>
        </w:rPr>
        <w:t xml:space="preserve"> от 10.12.1995 </w:t>
      </w:r>
      <w:r>
        <w:rPr>
          <w:rFonts w:ascii="Times New Roman" w:eastAsia="Arial Unicode MS" w:hAnsi="Times New Roman" w:cs="Times New Roman"/>
          <w:sz w:val="28"/>
          <w:szCs w:val="28"/>
          <w:lang w:eastAsia="ru-RU"/>
        </w:rPr>
        <w:t xml:space="preserve">                            </w:t>
      </w:r>
      <w:r w:rsidRPr="00E5597F">
        <w:rPr>
          <w:rFonts w:ascii="Times New Roman" w:eastAsia="Arial Unicode MS" w:hAnsi="Times New Roman" w:cs="Times New Roman"/>
          <w:sz w:val="28"/>
          <w:szCs w:val="28"/>
          <w:lang w:eastAsia="ru-RU"/>
        </w:rPr>
        <w:t>№ 196-ФЗ «О безопасности дорожного движения»</w:t>
      </w:r>
      <w:r>
        <w:rPr>
          <w:rFonts w:ascii="Times New Roman" w:eastAsia="Arial Unicode MS" w:hAnsi="Times New Roman" w:cs="Times New Roman"/>
          <w:sz w:val="28"/>
          <w:szCs w:val="28"/>
          <w:lang w:eastAsia="ru-RU"/>
        </w:rPr>
        <w:t xml:space="preserve"> </w:t>
      </w:r>
      <w:r w:rsidRPr="00075B6F">
        <w:rPr>
          <w:rFonts w:ascii="Times New Roman" w:eastAsia="Arial Unicode MS" w:hAnsi="Times New Roman" w:cs="Times New Roman"/>
          <w:sz w:val="28"/>
          <w:szCs w:val="28"/>
          <w:lang w:eastAsia="ru-RU"/>
        </w:rPr>
        <w:t xml:space="preserve">установлено обязательное требование предъявляемое к </w:t>
      </w:r>
      <w:r w:rsidRPr="00075B6F">
        <w:rPr>
          <w:rFonts w:ascii="Times New Roman" w:hAnsi="Times New Roman" w:cs="Times New Roman"/>
          <w:sz w:val="28"/>
          <w:szCs w:val="28"/>
        </w:rPr>
        <w:t>юридическим лицам и индивидуальным предпринимателям,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w:t>
      </w:r>
      <w:r>
        <w:rPr>
          <w:rFonts w:ascii="Times New Roman" w:hAnsi="Times New Roman" w:cs="Times New Roman"/>
          <w:sz w:val="28"/>
          <w:szCs w:val="28"/>
        </w:rPr>
        <w:t>томобилями)</w:t>
      </w:r>
      <w:r w:rsidRPr="00075B6F">
        <w:rPr>
          <w:rFonts w:ascii="Times New Roman" w:hAnsi="Times New Roman" w:cs="Times New Roman"/>
          <w:sz w:val="28"/>
          <w:szCs w:val="28"/>
        </w:rPr>
        <w:t>:</w:t>
      </w:r>
    </w:p>
    <w:p w:rsidR="00E5597F" w:rsidRDefault="00E5597F" w:rsidP="00E5597F">
      <w:pPr>
        <w:pStyle w:val="a3"/>
        <w:spacing w:before="168" w:beforeAutospacing="0" w:after="0" w:afterAutospacing="0" w:line="288" w:lineRule="atLeast"/>
        <w:ind w:firstLine="540"/>
        <w:jc w:val="both"/>
        <w:rPr>
          <w:sz w:val="28"/>
          <w:szCs w:val="28"/>
        </w:rPr>
      </w:pPr>
      <w:r w:rsidRPr="00075B6F">
        <w:rPr>
          <w:sz w:val="28"/>
          <w:szCs w:val="28"/>
        </w:rPr>
        <w:t xml:space="preserve">- назначать ответственного за обеспечение безопасности дорожного движения, прошедшего </w:t>
      </w:r>
      <w:hyperlink r:id="rId6" w:history="1">
        <w:r w:rsidRPr="00075B6F">
          <w:rPr>
            <w:rStyle w:val="a4"/>
            <w:color w:val="auto"/>
            <w:sz w:val="28"/>
            <w:szCs w:val="28"/>
            <w:u w:val="none"/>
          </w:rPr>
          <w:t>аттестацию</w:t>
        </w:r>
      </w:hyperlink>
      <w:r w:rsidRPr="00075B6F">
        <w:rPr>
          <w:sz w:val="28"/>
          <w:szCs w:val="28"/>
        </w:rPr>
        <w:t xml:space="preserve"> на право заниматься соответствующей деятельностью</w:t>
      </w:r>
      <w:r>
        <w:rPr>
          <w:sz w:val="28"/>
          <w:szCs w:val="28"/>
        </w:rPr>
        <w:t>.</w:t>
      </w:r>
    </w:p>
    <w:p w:rsidR="00E5597F" w:rsidRDefault="00E5597F" w:rsidP="00E5597F">
      <w:pPr>
        <w:pStyle w:val="a3"/>
        <w:spacing w:before="168" w:beforeAutospacing="0" w:after="0" w:afterAutospacing="0" w:line="288" w:lineRule="atLeast"/>
        <w:ind w:firstLine="540"/>
        <w:jc w:val="both"/>
        <w:rPr>
          <w:sz w:val="28"/>
          <w:szCs w:val="28"/>
        </w:rPr>
      </w:pPr>
    </w:p>
    <w:p w:rsidR="00370975" w:rsidRDefault="00E5597F" w:rsidP="00370975">
      <w:pPr>
        <w:pStyle w:val="a3"/>
        <w:spacing w:before="0" w:beforeAutospacing="0" w:after="0" w:afterAutospacing="0" w:line="288" w:lineRule="atLeast"/>
        <w:ind w:firstLine="539"/>
        <w:jc w:val="both"/>
        <w:rPr>
          <w:sz w:val="28"/>
          <w:szCs w:val="28"/>
        </w:rPr>
      </w:pPr>
      <w:r>
        <w:rPr>
          <w:sz w:val="28"/>
          <w:szCs w:val="28"/>
        </w:rPr>
        <w:lastRenderedPageBreak/>
        <w:t xml:space="preserve">Хотел бы отметить, что к этому вопросу многие относятся очень халатно и возлагают данные обязанности на лиц не имеющих соответствующей квалификации. Так, например, при проведении аттестации специалистов ответственных за обеспечение БДД в 1 квартале 2025 года </w:t>
      </w:r>
      <w:r w:rsidR="00370975">
        <w:rPr>
          <w:sz w:val="28"/>
          <w:szCs w:val="28"/>
        </w:rPr>
        <w:t>было аттестовано 273 специалиста, не прошли аттестацию 174 специалиста, в том числе со второго раза не прошли аттестацию 47 специалистов. То есть в процентном выражении почти 40 % кандидатов не аттестуются, из которых 27 % не проходят аттестацию и со второго раза.</w:t>
      </w:r>
    </w:p>
    <w:p w:rsidR="00E5597F" w:rsidRDefault="00E5597F" w:rsidP="00FC0E52">
      <w:pPr>
        <w:pStyle w:val="a3"/>
        <w:spacing w:before="0" w:beforeAutospacing="0" w:after="0" w:afterAutospacing="0" w:line="288" w:lineRule="atLeast"/>
        <w:ind w:firstLine="539"/>
        <w:jc w:val="both"/>
        <w:rPr>
          <w:sz w:val="28"/>
          <w:szCs w:val="28"/>
        </w:rPr>
      </w:pPr>
      <w:r>
        <w:rPr>
          <w:sz w:val="28"/>
          <w:szCs w:val="28"/>
        </w:rPr>
        <w:t>Однако, как раз от грамотной работы данного специалиста напрямую будет зависеть как будет организована работа по соблюдению обязательных требований.</w:t>
      </w:r>
    </w:p>
    <w:p w:rsidR="00E5597F" w:rsidRPr="00E5597F" w:rsidRDefault="00E5597F" w:rsidP="00FC0E52">
      <w:pPr>
        <w:pStyle w:val="a3"/>
        <w:spacing w:before="0" w:beforeAutospacing="0" w:after="0" w:afterAutospacing="0" w:line="288" w:lineRule="atLeast"/>
        <w:ind w:firstLine="539"/>
        <w:jc w:val="both"/>
        <w:rPr>
          <w:sz w:val="28"/>
          <w:szCs w:val="28"/>
        </w:rPr>
      </w:pPr>
      <w:r w:rsidRPr="00E5597F">
        <w:rPr>
          <w:sz w:val="28"/>
          <w:szCs w:val="28"/>
        </w:rPr>
        <w:t>Специалист, ответственный за обеспечение безопасности дорожного движения, должен уметь:</w:t>
      </w:r>
    </w:p>
    <w:p w:rsidR="00E5597F" w:rsidRPr="00E5597F" w:rsidRDefault="00E5597F" w:rsidP="00FC0E52">
      <w:pPr>
        <w:pStyle w:val="a3"/>
        <w:spacing w:before="0" w:beforeAutospacing="0" w:after="0" w:afterAutospacing="0" w:line="288" w:lineRule="atLeast"/>
        <w:ind w:firstLine="539"/>
        <w:jc w:val="both"/>
        <w:rPr>
          <w:sz w:val="28"/>
          <w:szCs w:val="28"/>
        </w:rPr>
      </w:pPr>
      <w:proofErr w:type="gramStart"/>
      <w:r>
        <w:rPr>
          <w:sz w:val="28"/>
          <w:szCs w:val="28"/>
        </w:rPr>
        <w:t>р</w:t>
      </w:r>
      <w:r w:rsidRPr="00E5597F">
        <w:rPr>
          <w:sz w:val="28"/>
          <w:szCs w:val="28"/>
        </w:rPr>
        <w:t>азрабатывать</w:t>
      </w:r>
      <w:proofErr w:type="gramEnd"/>
      <w:r w:rsidRPr="00E5597F">
        <w:rPr>
          <w:sz w:val="28"/>
          <w:szCs w:val="28"/>
        </w:rPr>
        <w:t xml:space="preserve"> и проводить мероприятия по предупреждению дорожно-транспортных происшествий и контролировать их выполнение;</w:t>
      </w:r>
    </w:p>
    <w:p w:rsidR="00E5597F" w:rsidRPr="00E5597F" w:rsidRDefault="00E5597F" w:rsidP="00FC0E52">
      <w:pPr>
        <w:pStyle w:val="a3"/>
        <w:spacing w:before="0" w:beforeAutospacing="0" w:after="0" w:afterAutospacing="0" w:line="288" w:lineRule="atLeast"/>
        <w:ind w:firstLine="539"/>
        <w:jc w:val="both"/>
        <w:rPr>
          <w:sz w:val="28"/>
          <w:szCs w:val="28"/>
        </w:rPr>
      </w:pPr>
      <w:proofErr w:type="gramStart"/>
      <w:r w:rsidRPr="00E5597F">
        <w:rPr>
          <w:sz w:val="28"/>
          <w:szCs w:val="28"/>
        </w:rPr>
        <w:t>анализировать</w:t>
      </w:r>
      <w:proofErr w:type="gramEnd"/>
      <w:r w:rsidRPr="00E5597F">
        <w:rPr>
          <w:sz w:val="28"/>
          <w:szCs w:val="28"/>
        </w:rPr>
        <w:t xml:space="preserve"> причины возникновения дорожно-транспортных происшествий и нарушений Правил дорожного движения Российской Федерации, совершенных водителями юридического лица или индивидуального предпринимателя, готовить отчеты о дорожно-транспортных происшествиях и принятых мерах по их предупреждению;</w:t>
      </w:r>
    </w:p>
    <w:p w:rsidR="00E5597F" w:rsidRPr="00E5597F" w:rsidRDefault="00E5597F" w:rsidP="00FC0E52">
      <w:pPr>
        <w:pStyle w:val="a3"/>
        <w:spacing w:before="0" w:beforeAutospacing="0" w:after="0" w:afterAutospacing="0" w:line="288" w:lineRule="atLeast"/>
        <w:ind w:firstLine="539"/>
        <w:jc w:val="both"/>
        <w:rPr>
          <w:sz w:val="28"/>
          <w:szCs w:val="28"/>
        </w:rPr>
      </w:pPr>
      <w:proofErr w:type="gramStart"/>
      <w:r w:rsidRPr="00E5597F">
        <w:rPr>
          <w:sz w:val="28"/>
          <w:szCs w:val="28"/>
        </w:rPr>
        <w:t>разрабатывать</w:t>
      </w:r>
      <w:proofErr w:type="gramEnd"/>
      <w:r w:rsidRPr="00E5597F">
        <w:rPr>
          <w:sz w:val="28"/>
          <w:szCs w:val="28"/>
        </w:rPr>
        <w:t xml:space="preserve"> или участвовать в разработке проектов локальных нормативных актов юридического лица или индивидуального предпринимателя по вопросам обеспечения безопасности дорожного движения;</w:t>
      </w:r>
    </w:p>
    <w:p w:rsidR="00E5597F" w:rsidRPr="00E5597F" w:rsidRDefault="00E5597F" w:rsidP="00FC0E52">
      <w:pPr>
        <w:pStyle w:val="a3"/>
        <w:spacing w:before="0" w:beforeAutospacing="0" w:after="0" w:afterAutospacing="0" w:line="288" w:lineRule="atLeast"/>
        <w:ind w:firstLine="539"/>
        <w:jc w:val="both"/>
        <w:rPr>
          <w:sz w:val="28"/>
          <w:szCs w:val="28"/>
        </w:rPr>
      </w:pPr>
      <w:proofErr w:type="gramStart"/>
      <w:r w:rsidRPr="00E5597F">
        <w:rPr>
          <w:sz w:val="28"/>
          <w:szCs w:val="28"/>
        </w:rPr>
        <w:t>проводить</w:t>
      </w:r>
      <w:proofErr w:type="gramEnd"/>
      <w:r w:rsidRPr="00E5597F">
        <w:rPr>
          <w:sz w:val="28"/>
          <w:szCs w:val="28"/>
        </w:rPr>
        <w:t xml:space="preserve"> вводный, </w:t>
      </w:r>
      <w:proofErr w:type="spellStart"/>
      <w:r w:rsidRPr="00E5597F">
        <w:rPr>
          <w:sz w:val="28"/>
          <w:szCs w:val="28"/>
        </w:rPr>
        <w:t>предрейсовый</w:t>
      </w:r>
      <w:proofErr w:type="spellEnd"/>
      <w:r w:rsidRPr="00E5597F">
        <w:rPr>
          <w:sz w:val="28"/>
          <w:szCs w:val="28"/>
        </w:rPr>
        <w:t>, сезонный, специальный инструктаж водителей;</w:t>
      </w:r>
    </w:p>
    <w:p w:rsidR="00E5597F" w:rsidRDefault="00E5597F" w:rsidP="00FC0E52">
      <w:pPr>
        <w:pStyle w:val="a3"/>
        <w:spacing w:before="0" w:beforeAutospacing="0" w:after="0" w:afterAutospacing="0" w:line="288" w:lineRule="atLeast"/>
        <w:ind w:firstLine="539"/>
        <w:jc w:val="both"/>
        <w:rPr>
          <w:sz w:val="28"/>
          <w:szCs w:val="28"/>
        </w:rPr>
      </w:pPr>
      <w:proofErr w:type="gramStart"/>
      <w:r w:rsidRPr="00E5597F">
        <w:rPr>
          <w:sz w:val="28"/>
          <w:szCs w:val="28"/>
        </w:rPr>
        <w:t>контролировать</w:t>
      </w:r>
      <w:proofErr w:type="gramEnd"/>
      <w:r w:rsidRPr="00E5597F">
        <w:rPr>
          <w:sz w:val="28"/>
          <w:szCs w:val="28"/>
        </w:rPr>
        <w:t xml:space="preserve"> соблюдение водителями режима труда и отдыха;</w:t>
      </w:r>
    </w:p>
    <w:p w:rsidR="00C24E9D" w:rsidRDefault="00FC0E52" w:rsidP="00FC0E52">
      <w:pPr>
        <w:pStyle w:val="a3"/>
        <w:spacing w:before="0" w:beforeAutospacing="0" w:after="0" w:afterAutospacing="0" w:line="288" w:lineRule="atLeast"/>
        <w:jc w:val="both"/>
        <w:rPr>
          <w:sz w:val="28"/>
          <w:szCs w:val="28"/>
        </w:rPr>
      </w:pPr>
      <w:proofErr w:type="gramStart"/>
      <w:r>
        <w:rPr>
          <w:sz w:val="28"/>
          <w:szCs w:val="28"/>
        </w:rPr>
        <w:t>и</w:t>
      </w:r>
      <w:proofErr w:type="gramEnd"/>
      <w:r>
        <w:rPr>
          <w:sz w:val="28"/>
          <w:szCs w:val="28"/>
        </w:rPr>
        <w:t xml:space="preserve"> многое другое. </w:t>
      </w:r>
    </w:p>
    <w:p w:rsidR="00FC0E52" w:rsidRPr="00FC0E52" w:rsidRDefault="00FC0E52" w:rsidP="007F4826">
      <w:pPr>
        <w:pStyle w:val="a3"/>
        <w:spacing w:before="0" w:beforeAutospacing="0" w:after="0" w:afterAutospacing="0" w:line="288" w:lineRule="atLeast"/>
        <w:ind w:firstLine="708"/>
        <w:jc w:val="both"/>
        <w:rPr>
          <w:sz w:val="28"/>
          <w:szCs w:val="28"/>
        </w:rPr>
      </w:pPr>
      <w:r>
        <w:rPr>
          <w:sz w:val="28"/>
          <w:szCs w:val="28"/>
        </w:rPr>
        <w:t>В целом П</w:t>
      </w:r>
      <w:r w:rsidRPr="00FC0E52">
        <w:rPr>
          <w:sz w:val="28"/>
          <w:szCs w:val="28"/>
        </w:rPr>
        <w:t xml:space="preserve">рофессиональных и квалификационных требований, предъявляемых </w:t>
      </w:r>
      <w:r>
        <w:rPr>
          <w:sz w:val="28"/>
          <w:szCs w:val="28"/>
        </w:rPr>
        <w:t xml:space="preserve">к специалистам, как и к другим работникам транспорта установлены в приказе   Минтранса России </w:t>
      </w:r>
      <w:r w:rsidRPr="00FC0E52">
        <w:rPr>
          <w:sz w:val="28"/>
          <w:szCs w:val="28"/>
        </w:rPr>
        <w:t xml:space="preserve">от 31 июля 2020 г. </w:t>
      </w:r>
      <w:r>
        <w:rPr>
          <w:sz w:val="28"/>
          <w:szCs w:val="28"/>
        </w:rPr>
        <w:t>№</w:t>
      </w:r>
      <w:r w:rsidRPr="00FC0E52">
        <w:rPr>
          <w:sz w:val="28"/>
          <w:szCs w:val="28"/>
        </w:rPr>
        <w:t xml:space="preserve"> 282</w:t>
      </w:r>
      <w:r>
        <w:rPr>
          <w:sz w:val="28"/>
          <w:szCs w:val="28"/>
        </w:rPr>
        <w:t>.</w:t>
      </w:r>
    </w:p>
    <w:p w:rsidR="00FC0E52" w:rsidRDefault="00FC0E52" w:rsidP="00FC0E52">
      <w:pPr>
        <w:pStyle w:val="a3"/>
        <w:spacing w:after="0" w:line="288" w:lineRule="atLeast"/>
        <w:jc w:val="both"/>
        <w:rPr>
          <w:sz w:val="28"/>
          <w:szCs w:val="28"/>
        </w:rPr>
      </w:pPr>
      <w:r w:rsidRPr="00FC0E52">
        <w:rPr>
          <w:sz w:val="28"/>
          <w:szCs w:val="28"/>
        </w:rPr>
        <w:t> </w:t>
      </w:r>
      <w:r>
        <w:rPr>
          <w:sz w:val="28"/>
          <w:szCs w:val="28"/>
        </w:rPr>
        <w:tab/>
        <w:t xml:space="preserve">При осуществлении перевозок опасных грузов, требуется </w:t>
      </w:r>
      <w:r w:rsidR="00DA6201">
        <w:rPr>
          <w:sz w:val="28"/>
          <w:szCs w:val="28"/>
        </w:rPr>
        <w:t xml:space="preserve">наличие </w:t>
      </w:r>
      <w:r w:rsidR="00A5366E">
        <w:rPr>
          <w:sz w:val="28"/>
          <w:szCs w:val="28"/>
        </w:rPr>
        <w:t>консультанта</w:t>
      </w:r>
      <w:r w:rsidRPr="00FC0E52">
        <w:rPr>
          <w:sz w:val="28"/>
          <w:szCs w:val="28"/>
        </w:rPr>
        <w:t xml:space="preserve"> по вопросам безопасности перевозки опасных грузов автомобильным транспортом</w:t>
      </w:r>
      <w:r>
        <w:rPr>
          <w:sz w:val="28"/>
          <w:szCs w:val="28"/>
        </w:rPr>
        <w:t xml:space="preserve">, который тоже должен отвечать соответствующим профессиональным и квалификационным требованиям. И от его наличия в организации и грамотного исполнения должностных обязанностей также напрямую будет зависит как в организации соблюдаются обязательные требования, предъявляемых к перевозкам опасных грузов автомобильным транспортом.  </w:t>
      </w:r>
    </w:p>
    <w:p w:rsidR="00C24E9D" w:rsidRDefault="00C24E9D" w:rsidP="006B2A5D">
      <w:pPr>
        <w:pStyle w:val="a3"/>
        <w:spacing w:before="0" w:beforeAutospacing="0" w:after="0" w:afterAutospacing="0" w:line="288" w:lineRule="atLeast"/>
        <w:jc w:val="both"/>
        <w:rPr>
          <w:sz w:val="28"/>
          <w:szCs w:val="28"/>
        </w:rPr>
      </w:pPr>
      <w:r>
        <w:rPr>
          <w:sz w:val="28"/>
          <w:szCs w:val="28"/>
        </w:rPr>
        <w:tab/>
      </w:r>
      <w:r w:rsidR="00123B3B">
        <w:rPr>
          <w:sz w:val="28"/>
          <w:szCs w:val="28"/>
        </w:rPr>
        <w:t>В завершении хотел бы остановится на одном из наиболее частых нарушений обязательных требований, п</w:t>
      </w:r>
      <w:r w:rsidR="00907C31">
        <w:rPr>
          <w:sz w:val="28"/>
          <w:szCs w:val="28"/>
        </w:rPr>
        <w:t xml:space="preserve">о результатам проводимого анализа обращений </w:t>
      </w:r>
      <w:proofErr w:type="gramStart"/>
      <w:r w:rsidR="00907C31">
        <w:rPr>
          <w:sz w:val="28"/>
          <w:szCs w:val="28"/>
        </w:rPr>
        <w:t xml:space="preserve">граждан, </w:t>
      </w:r>
      <w:r>
        <w:rPr>
          <w:sz w:val="28"/>
          <w:szCs w:val="28"/>
        </w:rPr>
        <w:t xml:space="preserve"> на</w:t>
      </w:r>
      <w:proofErr w:type="gramEnd"/>
      <w:r>
        <w:rPr>
          <w:sz w:val="28"/>
          <w:szCs w:val="28"/>
        </w:rPr>
        <w:t xml:space="preserve"> примере Красноярского края. </w:t>
      </w:r>
    </w:p>
    <w:p w:rsidR="007058FB" w:rsidRPr="009C297C" w:rsidRDefault="007058FB" w:rsidP="009C297C">
      <w:pPr>
        <w:shd w:val="clear" w:color="auto" w:fill="FFFFFF"/>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18</w:t>
      </w:r>
    </w:p>
    <w:p w:rsidR="00C24E9D" w:rsidRDefault="00C24E9D" w:rsidP="006B2A5D">
      <w:pPr>
        <w:pStyle w:val="a3"/>
        <w:spacing w:before="0" w:beforeAutospacing="0" w:after="0" w:afterAutospacing="0" w:line="288" w:lineRule="atLeast"/>
        <w:ind w:firstLine="708"/>
        <w:jc w:val="both"/>
        <w:rPr>
          <w:sz w:val="28"/>
          <w:szCs w:val="28"/>
        </w:rPr>
      </w:pPr>
      <w:r w:rsidRPr="00C24E9D">
        <w:rPr>
          <w:sz w:val="28"/>
          <w:szCs w:val="28"/>
        </w:rPr>
        <w:t xml:space="preserve">В адрес МТУ Ространснадзора по СФО в </w:t>
      </w:r>
      <w:r>
        <w:rPr>
          <w:sz w:val="28"/>
          <w:szCs w:val="28"/>
        </w:rPr>
        <w:t>1</w:t>
      </w:r>
      <w:r w:rsidRPr="00C24E9D">
        <w:rPr>
          <w:sz w:val="28"/>
          <w:szCs w:val="28"/>
        </w:rPr>
        <w:t xml:space="preserve"> квартале 202</w:t>
      </w:r>
      <w:r>
        <w:rPr>
          <w:sz w:val="28"/>
          <w:szCs w:val="28"/>
        </w:rPr>
        <w:t>5</w:t>
      </w:r>
      <w:r w:rsidRPr="00C24E9D">
        <w:rPr>
          <w:sz w:val="28"/>
          <w:szCs w:val="28"/>
        </w:rPr>
        <w:t xml:space="preserve"> года поступило </w:t>
      </w:r>
      <w:r w:rsidR="006B2A5D">
        <w:rPr>
          <w:sz w:val="28"/>
          <w:szCs w:val="28"/>
        </w:rPr>
        <w:t>117</w:t>
      </w:r>
      <w:r w:rsidRPr="00C24E9D">
        <w:rPr>
          <w:sz w:val="28"/>
          <w:szCs w:val="28"/>
        </w:rPr>
        <w:t xml:space="preserve"> обращени</w:t>
      </w:r>
      <w:r>
        <w:rPr>
          <w:sz w:val="28"/>
          <w:szCs w:val="28"/>
        </w:rPr>
        <w:t>й</w:t>
      </w:r>
      <w:r w:rsidRPr="00C24E9D">
        <w:rPr>
          <w:sz w:val="28"/>
          <w:szCs w:val="28"/>
        </w:rPr>
        <w:t xml:space="preserve"> граждан</w:t>
      </w:r>
      <w:r>
        <w:rPr>
          <w:sz w:val="28"/>
          <w:szCs w:val="28"/>
        </w:rPr>
        <w:t xml:space="preserve"> – жителей </w:t>
      </w:r>
      <w:r w:rsidR="006B2A5D">
        <w:rPr>
          <w:sz w:val="28"/>
          <w:szCs w:val="28"/>
        </w:rPr>
        <w:t>Красноярского края, из них 32 жалобы, то есть каждое 3 обращение (27 %)</w:t>
      </w:r>
      <w:r w:rsidR="006B2A5D" w:rsidRPr="00C24E9D">
        <w:rPr>
          <w:sz w:val="28"/>
          <w:szCs w:val="28"/>
        </w:rPr>
        <w:t xml:space="preserve"> </w:t>
      </w:r>
      <w:r w:rsidR="006B2A5D">
        <w:rPr>
          <w:sz w:val="28"/>
          <w:szCs w:val="28"/>
        </w:rPr>
        <w:t>связанно</w:t>
      </w:r>
      <w:r w:rsidRPr="00C24E9D">
        <w:rPr>
          <w:sz w:val="28"/>
          <w:szCs w:val="28"/>
        </w:rPr>
        <w:t xml:space="preserve"> </w:t>
      </w:r>
      <w:r w:rsidR="006B2A5D">
        <w:rPr>
          <w:sz w:val="28"/>
          <w:szCs w:val="28"/>
        </w:rPr>
        <w:t>с</w:t>
      </w:r>
      <w:r w:rsidRPr="00C24E9D">
        <w:rPr>
          <w:sz w:val="28"/>
          <w:szCs w:val="28"/>
        </w:rPr>
        <w:t xml:space="preserve"> высадк</w:t>
      </w:r>
      <w:r w:rsidR="006B2A5D">
        <w:rPr>
          <w:sz w:val="28"/>
          <w:szCs w:val="28"/>
        </w:rPr>
        <w:t>ой</w:t>
      </w:r>
      <w:r w:rsidRPr="00C24E9D">
        <w:rPr>
          <w:sz w:val="28"/>
          <w:szCs w:val="28"/>
        </w:rPr>
        <w:t xml:space="preserve"> из </w:t>
      </w:r>
      <w:r w:rsidR="006B2A5D">
        <w:rPr>
          <w:sz w:val="28"/>
          <w:szCs w:val="28"/>
        </w:rPr>
        <w:t>автобуса ребенка</w:t>
      </w:r>
      <w:r w:rsidRPr="00C24E9D">
        <w:rPr>
          <w:sz w:val="28"/>
          <w:szCs w:val="28"/>
        </w:rPr>
        <w:t>, не достигшего</w:t>
      </w:r>
      <w:r w:rsidR="006B2A5D">
        <w:rPr>
          <w:sz w:val="28"/>
          <w:szCs w:val="28"/>
        </w:rPr>
        <w:t xml:space="preserve"> </w:t>
      </w:r>
      <w:r w:rsidRPr="00C24E9D">
        <w:rPr>
          <w:sz w:val="28"/>
          <w:szCs w:val="28"/>
        </w:rPr>
        <w:t xml:space="preserve">возраста </w:t>
      </w:r>
      <w:r w:rsidR="006B2A5D">
        <w:rPr>
          <w:sz w:val="28"/>
          <w:szCs w:val="28"/>
        </w:rPr>
        <w:t xml:space="preserve">16 лет, не подтвердившего оплату проезда и следующего </w:t>
      </w:r>
      <w:r w:rsidRPr="00C24E9D">
        <w:rPr>
          <w:sz w:val="28"/>
          <w:szCs w:val="28"/>
        </w:rPr>
        <w:t>без соп</w:t>
      </w:r>
      <w:r w:rsidR="006B2A5D">
        <w:rPr>
          <w:sz w:val="28"/>
          <w:szCs w:val="28"/>
        </w:rPr>
        <w:t>ровождения совершеннолетних лиц</w:t>
      </w:r>
      <w:r w:rsidRPr="00C24E9D">
        <w:rPr>
          <w:sz w:val="28"/>
          <w:szCs w:val="28"/>
        </w:rPr>
        <w:t>.</w:t>
      </w:r>
    </w:p>
    <w:p w:rsidR="007058FB" w:rsidRDefault="006B2A5D" w:rsidP="009C297C">
      <w:pPr>
        <w:pStyle w:val="a3"/>
        <w:spacing w:before="0" w:beforeAutospacing="0" w:after="0" w:afterAutospacing="0" w:line="288" w:lineRule="atLeast"/>
        <w:ind w:firstLine="708"/>
        <w:jc w:val="both"/>
        <w:rPr>
          <w:sz w:val="28"/>
          <w:szCs w:val="28"/>
        </w:rPr>
      </w:pPr>
      <w:r>
        <w:rPr>
          <w:sz w:val="28"/>
          <w:szCs w:val="28"/>
        </w:rPr>
        <w:t xml:space="preserve">Прошу перевозчиков, осуществляющих регулярные перевозки пассажиров провести соответствующую разъяснительную работу со специалистами </w:t>
      </w:r>
      <w:r w:rsidRPr="00B722BF">
        <w:rPr>
          <w:sz w:val="28"/>
          <w:szCs w:val="28"/>
        </w:rPr>
        <w:lastRenderedPageBreak/>
        <w:t>ответственн</w:t>
      </w:r>
      <w:r>
        <w:rPr>
          <w:sz w:val="28"/>
          <w:szCs w:val="28"/>
        </w:rPr>
        <w:t>ыми</w:t>
      </w:r>
      <w:r w:rsidRPr="00B722BF">
        <w:rPr>
          <w:sz w:val="28"/>
          <w:szCs w:val="28"/>
        </w:rPr>
        <w:t xml:space="preserve"> за обеспечение безопасности дорожного движения</w:t>
      </w:r>
      <w:r>
        <w:rPr>
          <w:sz w:val="28"/>
          <w:szCs w:val="28"/>
        </w:rPr>
        <w:t xml:space="preserve">, водителями, кондукторами о недопустимости нарушения требований  статьи 20 </w:t>
      </w:r>
      <w:r w:rsidRPr="006B2A5D">
        <w:rPr>
          <w:sz w:val="28"/>
          <w:szCs w:val="28"/>
        </w:rPr>
        <w:t>Федеральн</w:t>
      </w:r>
      <w:r>
        <w:rPr>
          <w:sz w:val="28"/>
          <w:szCs w:val="28"/>
        </w:rPr>
        <w:t>ого</w:t>
      </w:r>
      <w:r w:rsidRPr="006B2A5D">
        <w:rPr>
          <w:sz w:val="28"/>
          <w:szCs w:val="28"/>
        </w:rPr>
        <w:t xml:space="preserve"> закон</w:t>
      </w:r>
      <w:r>
        <w:rPr>
          <w:sz w:val="28"/>
          <w:szCs w:val="28"/>
        </w:rPr>
        <w:t>а</w:t>
      </w:r>
      <w:r w:rsidRPr="006B2A5D">
        <w:rPr>
          <w:sz w:val="28"/>
          <w:szCs w:val="28"/>
        </w:rPr>
        <w:t xml:space="preserve"> от 08.11.2007 </w:t>
      </w:r>
      <w:r>
        <w:rPr>
          <w:sz w:val="28"/>
          <w:szCs w:val="28"/>
        </w:rPr>
        <w:t xml:space="preserve">№259-ФЗ </w:t>
      </w:r>
      <w:r w:rsidRPr="006B2A5D">
        <w:rPr>
          <w:sz w:val="28"/>
          <w:szCs w:val="28"/>
        </w:rPr>
        <w:t>"Устав автомобильного транспорта и городского наземн</w:t>
      </w:r>
      <w:r>
        <w:rPr>
          <w:sz w:val="28"/>
          <w:szCs w:val="28"/>
        </w:rPr>
        <w:t>ого электрического транспорта"</w:t>
      </w:r>
      <w:r w:rsidR="000645CB">
        <w:rPr>
          <w:sz w:val="28"/>
          <w:szCs w:val="28"/>
        </w:rPr>
        <w:t xml:space="preserve"> и напомнить им </w:t>
      </w:r>
      <w:r w:rsidR="00C24E9D">
        <w:rPr>
          <w:sz w:val="28"/>
          <w:szCs w:val="28"/>
        </w:rPr>
        <w:t xml:space="preserve">, что в соответствии с </w:t>
      </w:r>
      <w:r w:rsidR="00C24E9D" w:rsidRPr="00C24E9D">
        <w:rPr>
          <w:sz w:val="28"/>
          <w:szCs w:val="28"/>
        </w:rPr>
        <w:t>част</w:t>
      </w:r>
      <w:r w:rsidR="00C24E9D">
        <w:rPr>
          <w:sz w:val="28"/>
          <w:szCs w:val="28"/>
        </w:rPr>
        <w:t>ью</w:t>
      </w:r>
      <w:r w:rsidR="00C24E9D" w:rsidRPr="00C24E9D">
        <w:rPr>
          <w:sz w:val="28"/>
          <w:szCs w:val="28"/>
        </w:rPr>
        <w:t xml:space="preserve"> 2.1 статьи 11.33 КоАП РФ </w:t>
      </w:r>
      <w:r w:rsidR="00C24E9D">
        <w:rPr>
          <w:sz w:val="28"/>
          <w:szCs w:val="28"/>
        </w:rPr>
        <w:t xml:space="preserve">установлена административная ответственность в виде штрафа </w:t>
      </w:r>
      <w:r w:rsidR="00C24E9D" w:rsidRPr="00C24E9D">
        <w:rPr>
          <w:sz w:val="28"/>
          <w:szCs w:val="28"/>
        </w:rPr>
        <w:t xml:space="preserve">на водителя в размере </w:t>
      </w:r>
      <w:r w:rsidR="00C24E9D">
        <w:rPr>
          <w:sz w:val="28"/>
          <w:szCs w:val="28"/>
        </w:rPr>
        <w:t>5000</w:t>
      </w:r>
      <w:r w:rsidR="00C24E9D" w:rsidRPr="00C24E9D">
        <w:rPr>
          <w:sz w:val="28"/>
          <w:szCs w:val="28"/>
        </w:rPr>
        <w:t xml:space="preserve"> рублей; на должностных лиц - от </w:t>
      </w:r>
      <w:r w:rsidR="00C24E9D">
        <w:rPr>
          <w:sz w:val="28"/>
          <w:szCs w:val="28"/>
        </w:rPr>
        <w:t>20</w:t>
      </w:r>
      <w:r w:rsidR="00C24E9D" w:rsidRPr="00C24E9D">
        <w:rPr>
          <w:sz w:val="28"/>
          <w:szCs w:val="28"/>
        </w:rPr>
        <w:t xml:space="preserve"> до</w:t>
      </w:r>
      <w:r w:rsidR="00C24E9D">
        <w:rPr>
          <w:sz w:val="28"/>
          <w:szCs w:val="28"/>
        </w:rPr>
        <w:t xml:space="preserve"> 30 тысяч</w:t>
      </w:r>
      <w:r w:rsidR="00C24E9D" w:rsidRPr="00C24E9D">
        <w:rPr>
          <w:sz w:val="28"/>
          <w:szCs w:val="28"/>
        </w:rPr>
        <w:t xml:space="preserve"> </w:t>
      </w:r>
      <w:r w:rsidR="00C24E9D">
        <w:rPr>
          <w:sz w:val="28"/>
          <w:szCs w:val="28"/>
        </w:rPr>
        <w:t>рублей за принудительную</w:t>
      </w:r>
      <w:r w:rsidR="00C24E9D" w:rsidRPr="00C24E9D">
        <w:rPr>
          <w:sz w:val="28"/>
          <w:szCs w:val="28"/>
        </w:rPr>
        <w:t xml:space="preserve"> высадк</w:t>
      </w:r>
      <w:r w:rsidR="00A5366E">
        <w:rPr>
          <w:sz w:val="28"/>
          <w:szCs w:val="28"/>
        </w:rPr>
        <w:t>у</w:t>
      </w:r>
      <w:r w:rsidR="00C24E9D" w:rsidRPr="00C24E9D">
        <w:rPr>
          <w:sz w:val="28"/>
          <w:szCs w:val="28"/>
        </w:rPr>
        <w:t xml:space="preserve">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w:t>
      </w:r>
      <w:r w:rsidR="00C24E9D">
        <w:rPr>
          <w:sz w:val="28"/>
          <w:szCs w:val="28"/>
        </w:rPr>
        <w:t>.</w:t>
      </w:r>
    </w:p>
    <w:p w:rsidR="000645CB" w:rsidRPr="009C297C" w:rsidRDefault="007058FB" w:rsidP="009C297C">
      <w:pPr>
        <w:shd w:val="clear" w:color="auto" w:fill="FFFFFF"/>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19</w:t>
      </w:r>
    </w:p>
    <w:p w:rsidR="000645CB" w:rsidRDefault="000645CB" w:rsidP="000645C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у Вас возникнет необходимость более подробно ознакомится с моим докладом, Вы сможете его найти, как и другие доклады</w:t>
      </w:r>
      <w:r w:rsidR="00907C31" w:rsidRPr="00FD1E52">
        <w:rPr>
          <w:rFonts w:ascii="Times New Roman" w:eastAsia="Times New Roman" w:hAnsi="Times New Roman" w:cs="Times New Roman"/>
          <w:sz w:val="28"/>
          <w:szCs w:val="28"/>
          <w:lang w:eastAsia="ru-RU"/>
        </w:rPr>
        <w:t xml:space="preserve">, озвученные сегодня, на странице МТУ Ространснадзора по СФО на официальном сайте </w:t>
      </w:r>
      <w:r w:rsidRPr="00FD1E52">
        <w:rPr>
          <w:rFonts w:ascii="Times New Roman" w:eastAsia="Times New Roman" w:hAnsi="Times New Roman" w:cs="Times New Roman"/>
          <w:sz w:val="28"/>
          <w:szCs w:val="28"/>
          <w:lang w:eastAsia="ru-RU"/>
        </w:rPr>
        <w:t>Ространснадзора</w:t>
      </w:r>
      <w:r w:rsidR="00907C31" w:rsidRPr="00FD1E52">
        <w:rPr>
          <w:rFonts w:ascii="Times New Roman" w:eastAsia="Times New Roman" w:hAnsi="Times New Roman" w:cs="Times New Roman"/>
          <w:sz w:val="28"/>
          <w:szCs w:val="28"/>
          <w:lang w:eastAsia="ru-RU"/>
        </w:rPr>
        <w:t xml:space="preserve"> в подразделе «Публичные обсуждения правоприменительной практики» раздела «Деятельность», </w:t>
      </w:r>
      <w:r>
        <w:rPr>
          <w:rFonts w:ascii="Times New Roman" w:eastAsia="Times New Roman" w:hAnsi="Times New Roman" w:cs="Times New Roman"/>
          <w:sz w:val="28"/>
          <w:szCs w:val="28"/>
          <w:lang w:eastAsia="ru-RU"/>
        </w:rPr>
        <w:t>где данные материалы буду</w:t>
      </w:r>
      <w:r w:rsidR="00A5366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Pr="000645CB">
        <w:rPr>
          <w:rFonts w:ascii="Times New Roman" w:eastAsia="Times New Roman" w:hAnsi="Times New Roman" w:cs="Times New Roman"/>
          <w:sz w:val="28"/>
          <w:szCs w:val="28"/>
          <w:lang w:eastAsia="ru-RU"/>
        </w:rPr>
        <w:t>размещены</w:t>
      </w:r>
      <w:r>
        <w:rPr>
          <w:rFonts w:ascii="Times New Roman" w:eastAsia="Times New Roman" w:hAnsi="Times New Roman" w:cs="Times New Roman"/>
          <w:sz w:val="28"/>
          <w:szCs w:val="28"/>
          <w:lang w:eastAsia="ru-RU"/>
        </w:rPr>
        <w:t xml:space="preserve"> в ближайшее время.</w:t>
      </w:r>
    </w:p>
    <w:p w:rsidR="009920AE" w:rsidRPr="00123B3B" w:rsidRDefault="00907C31" w:rsidP="00123B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 xml:space="preserve">Там же уже размещены доклады и презентации по проведённым </w:t>
      </w:r>
      <w:r w:rsidR="00123B3B">
        <w:rPr>
          <w:rFonts w:ascii="Times New Roman" w:eastAsia="Times New Roman" w:hAnsi="Times New Roman" w:cs="Times New Roman"/>
          <w:sz w:val="28"/>
          <w:szCs w:val="28"/>
          <w:lang w:eastAsia="ru-RU"/>
        </w:rPr>
        <w:t>ранее публичным мероприятиям.</w:t>
      </w:r>
    </w:p>
    <w:p w:rsidR="00FD1E52" w:rsidRPr="00FD1E52" w:rsidRDefault="00FD1E52" w:rsidP="007058FB">
      <w:pPr>
        <w:autoSpaceDE w:val="0"/>
        <w:autoSpaceDN w:val="0"/>
        <w:adjustRightInd w:val="0"/>
        <w:spacing w:after="0" w:line="240" w:lineRule="auto"/>
        <w:rPr>
          <w:rFonts w:ascii="Times New Roman" w:eastAsia="Times New Roman" w:hAnsi="Times New Roman" w:cs="Times New Roman"/>
          <w:sz w:val="28"/>
          <w:szCs w:val="28"/>
        </w:rPr>
      </w:pPr>
    </w:p>
    <w:p w:rsidR="00FD1E52" w:rsidRPr="00FD1E52" w:rsidRDefault="00FD1E52" w:rsidP="00370975">
      <w:pPr>
        <w:autoSpaceDE w:val="0"/>
        <w:autoSpaceDN w:val="0"/>
        <w:adjustRightInd w:val="0"/>
        <w:spacing w:after="0" w:line="240" w:lineRule="auto"/>
        <w:jc w:val="center"/>
        <w:rPr>
          <w:rFonts w:ascii="Times New Roman" w:eastAsia="Times New Roman" w:hAnsi="Times New Roman" w:cs="Times New Roman"/>
          <w:b/>
          <w:sz w:val="28"/>
          <w:szCs w:val="28"/>
        </w:rPr>
      </w:pPr>
      <w:r w:rsidRPr="00FD1E52">
        <w:rPr>
          <w:rFonts w:ascii="Times New Roman" w:eastAsia="Times New Roman" w:hAnsi="Times New Roman" w:cs="Times New Roman"/>
          <w:b/>
          <w:sz w:val="28"/>
          <w:szCs w:val="28"/>
        </w:rPr>
        <w:t>Спасибо за внимание!</w:t>
      </w:r>
    </w:p>
    <w:p w:rsidR="003F77EA" w:rsidRPr="003F77EA" w:rsidRDefault="003F77EA" w:rsidP="00370975">
      <w:pPr>
        <w:autoSpaceDE w:val="0"/>
        <w:autoSpaceDN w:val="0"/>
        <w:adjustRightInd w:val="0"/>
        <w:spacing w:after="0" w:line="240" w:lineRule="auto"/>
        <w:ind w:firstLine="540"/>
        <w:jc w:val="center"/>
        <w:rPr>
          <w:rFonts w:ascii="Times New Roman" w:eastAsia="Arial Unicode MS" w:hAnsi="Times New Roman" w:cs="Times New Roman"/>
          <w:b/>
          <w:sz w:val="28"/>
          <w:szCs w:val="28"/>
          <w:lang w:eastAsia="ru-RU"/>
        </w:rPr>
      </w:pPr>
    </w:p>
    <w:p w:rsidR="00FD1E52" w:rsidRPr="009920AE" w:rsidRDefault="00FD1E52" w:rsidP="00901489"/>
    <w:sectPr w:rsidR="00FD1E52" w:rsidRPr="009920AE" w:rsidSect="0090148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0C"/>
    <w:rsid w:val="00020617"/>
    <w:rsid w:val="00041D33"/>
    <w:rsid w:val="000645CB"/>
    <w:rsid w:val="00075B6F"/>
    <w:rsid w:val="000C11F7"/>
    <w:rsid w:val="00123B3B"/>
    <w:rsid w:val="00154D94"/>
    <w:rsid w:val="00157AEA"/>
    <w:rsid w:val="001C6782"/>
    <w:rsid w:val="002302EB"/>
    <w:rsid w:val="002D2138"/>
    <w:rsid w:val="003307B5"/>
    <w:rsid w:val="00336841"/>
    <w:rsid w:val="00370975"/>
    <w:rsid w:val="003C7CEC"/>
    <w:rsid w:val="003F77EA"/>
    <w:rsid w:val="0043148A"/>
    <w:rsid w:val="00482BD7"/>
    <w:rsid w:val="0051300C"/>
    <w:rsid w:val="005260A4"/>
    <w:rsid w:val="0057337E"/>
    <w:rsid w:val="00585FF3"/>
    <w:rsid w:val="005C7D05"/>
    <w:rsid w:val="00661952"/>
    <w:rsid w:val="006B2A5D"/>
    <w:rsid w:val="007058FB"/>
    <w:rsid w:val="007B718F"/>
    <w:rsid w:val="007C0A0C"/>
    <w:rsid w:val="007D3363"/>
    <w:rsid w:val="007F4826"/>
    <w:rsid w:val="0085401D"/>
    <w:rsid w:val="00876C3B"/>
    <w:rsid w:val="008C4146"/>
    <w:rsid w:val="00901489"/>
    <w:rsid w:val="00907C31"/>
    <w:rsid w:val="00915D27"/>
    <w:rsid w:val="009920AE"/>
    <w:rsid w:val="009C297C"/>
    <w:rsid w:val="00A45706"/>
    <w:rsid w:val="00A5366E"/>
    <w:rsid w:val="00AE3E21"/>
    <w:rsid w:val="00B033CA"/>
    <w:rsid w:val="00B13CB9"/>
    <w:rsid w:val="00B177D5"/>
    <w:rsid w:val="00B234C5"/>
    <w:rsid w:val="00B52149"/>
    <w:rsid w:val="00B6629E"/>
    <w:rsid w:val="00B722AE"/>
    <w:rsid w:val="00B722BF"/>
    <w:rsid w:val="00B74BF6"/>
    <w:rsid w:val="00BB7E09"/>
    <w:rsid w:val="00C24E9D"/>
    <w:rsid w:val="00CD0678"/>
    <w:rsid w:val="00CD35F2"/>
    <w:rsid w:val="00D17FCC"/>
    <w:rsid w:val="00D54160"/>
    <w:rsid w:val="00D75D6A"/>
    <w:rsid w:val="00DA1ACB"/>
    <w:rsid w:val="00DA6201"/>
    <w:rsid w:val="00DC29C6"/>
    <w:rsid w:val="00DC4DBD"/>
    <w:rsid w:val="00E10069"/>
    <w:rsid w:val="00E147D7"/>
    <w:rsid w:val="00E5597F"/>
    <w:rsid w:val="00EB4CC1"/>
    <w:rsid w:val="00EB50F6"/>
    <w:rsid w:val="00EF7AE2"/>
    <w:rsid w:val="00F76A7F"/>
    <w:rsid w:val="00FC0E52"/>
    <w:rsid w:val="00FD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883F6-8C83-49B8-9AAA-78B20FA0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5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5B6F"/>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363"/>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9992">
      <w:bodyDiv w:val="1"/>
      <w:marLeft w:val="0"/>
      <w:marRight w:val="0"/>
      <w:marTop w:val="0"/>
      <w:marBottom w:val="0"/>
      <w:divBdr>
        <w:top w:val="none" w:sz="0" w:space="0" w:color="auto"/>
        <w:left w:val="none" w:sz="0" w:space="0" w:color="auto"/>
        <w:bottom w:val="none" w:sz="0" w:space="0" w:color="auto"/>
        <w:right w:val="none" w:sz="0" w:space="0" w:color="auto"/>
      </w:divBdr>
    </w:div>
    <w:div w:id="256255634">
      <w:bodyDiv w:val="1"/>
      <w:marLeft w:val="0"/>
      <w:marRight w:val="0"/>
      <w:marTop w:val="0"/>
      <w:marBottom w:val="0"/>
      <w:divBdr>
        <w:top w:val="none" w:sz="0" w:space="0" w:color="auto"/>
        <w:left w:val="none" w:sz="0" w:space="0" w:color="auto"/>
        <w:bottom w:val="none" w:sz="0" w:space="0" w:color="auto"/>
        <w:right w:val="none" w:sz="0" w:space="0" w:color="auto"/>
      </w:divBdr>
    </w:div>
    <w:div w:id="1263076030">
      <w:bodyDiv w:val="1"/>
      <w:marLeft w:val="0"/>
      <w:marRight w:val="0"/>
      <w:marTop w:val="0"/>
      <w:marBottom w:val="0"/>
      <w:divBdr>
        <w:top w:val="none" w:sz="0" w:space="0" w:color="auto"/>
        <w:left w:val="none" w:sz="0" w:space="0" w:color="auto"/>
        <w:bottom w:val="none" w:sz="0" w:space="0" w:color="auto"/>
        <w:right w:val="none" w:sz="0" w:space="0" w:color="auto"/>
      </w:divBdr>
      <w:divsChild>
        <w:div w:id="767583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69936&amp;dst=100010&amp;field=134&amp;date=09.04.2025" TargetMode="External"/><Relationship Id="rId5" Type="http://schemas.openxmlformats.org/officeDocument/2006/relationships/hyperlink" Target="consultantplus://offline/ref=C4C40F2E57171B13B0F45D465DC362AA74DDFAF413BA4FC85B6A7FE203F8392EAF09FE38A542018CE753962FF68E6DF5DE367D566FA043FCdEO4K" TargetMode="External"/><Relationship Id="rId4" Type="http://schemas.openxmlformats.org/officeDocument/2006/relationships/hyperlink" Target="consultantplus://offline/ref=C4C40F2E57171B13B0F45D465DC362AA74DDFAF413BA4FC85B6A7FE203F8392EAF09FE38A542018CE853962FF68E6DF5DE367D566FA043FCdEO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7</Pages>
  <Words>2767</Words>
  <Characters>15776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Semenov_NV</dc:creator>
  <cp:keywords/>
  <dc:description/>
  <cp:lastModifiedBy>Semenov_NV</cp:lastModifiedBy>
  <cp:revision>53</cp:revision>
  <dcterms:created xsi:type="dcterms:W3CDTF">2025-04-09T07:10:00Z</dcterms:created>
  <dcterms:modified xsi:type="dcterms:W3CDTF">2025-04-17T08:56:00Z</dcterms:modified>
</cp:coreProperties>
</file>